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94" w:rsidRDefault="00B33D94">
      <w:pPr>
        <w:spacing w:line="252" w:lineRule="exact"/>
        <w:jc w:val="center"/>
        <w:rPr>
          <w:rFonts w:hint="default"/>
        </w:rPr>
      </w:pPr>
    </w:p>
    <w:p w:rsidR="005E2757" w:rsidRDefault="005E2757">
      <w:pPr>
        <w:spacing w:line="252" w:lineRule="exact"/>
        <w:jc w:val="center"/>
        <w:rPr>
          <w:rFonts w:hint="default"/>
        </w:rPr>
      </w:pPr>
    </w:p>
    <w:p w:rsidR="005E2757" w:rsidRDefault="005E2757">
      <w:pPr>
        <w:spacing w:line="252" w:lineRule="exact"/>
        <w:jc w:val="center"/>
        <w:rPr>
          <w:rFonts w:hint="default"/>
        </w:rPr>
      </w:pPr>
    </w:p>
    <w:p w:rsidR="007E0C3A" w:rsidRPr="0060569C" w:rsidRDefault="00730048">
      <w:pPr>
        <w:spacing w:line="292" w:lineRule="exact"/>
        <w:jc w:val="center"/>
        <w:rPr>
          <w:rFonts w:ascii="BIZ UDPゴシック" w:eastAsia="BIZ UDPゴシック" w:hAnsi="BIZ UDPゴシック" w:hint="default"/>
          <w:b/>
          <w:sz w:val="28"/>
        </w:rPr>
      </w:pPr>
      <w:r w:rsidRPr="0060569C">
        <w:rPr>
          <w:rFonts w:ascii="BIZ UDPゴシック" w:eastAsia="BIZ UDPゴシック" w:hAnsi="BIZ UDPゴシック"/>
          <w:b/>
          <w:sz w:val="28"/>
        </w:rPr>
        <w:t>令和２</w:t>
      </w:r>
      <w:r w:rsidR="00EC2379" w:rsidRPr="0060569C">
        <w:rPr>
          <w:rFonts w:ascii="BIZ UDPゴシック" w:eastAsia="BIZ UDPゴシック" w:hAnsi="BIZ UDPゴシック"/>
          <w:b/>
          <w:sz w:val="28"/>
        </w:rPr>
        <w:t>年</w:t>
      </w:r>
      <w:r w:rsidR="00F300B4">
        <w:rPr>
          <w:rFonts w:ascii="BIZ UDPゴシック" w:eastAsia="BIZ UDPゴシック" w:hAnsi="BIZ UDPゴシック"/>
          <w:b/>
          <w:sz w:val="28"/>
        </w:rPr>
        <w:t xml:space="preserve">度　</w:t>
      </w:r>
      <w:r w:rsidR="001B5C66" w:rsidRPr="0060569C">
        <w:rPr>
          <w:rFonts w:ascii="BIZ UDPゴシック" w:eastAsia="BIZ UDPゴシック" w:hAnsi="BIZ UDPゴシック"/>
          <w:b/>
          <w:sz w:val="28"/>
        </w:rPr>
        <w:t>支援者向け</w:t>
      </w:r>
      <w:r w:rsidR="001072B8" w:rsidRPr="0060569C">
        <w:rPr>
          <w:rFonts w:ascii="BIZ UDPゴシック" w:eastAsia="BIZ UDPゴシック" w:hAnsi="BIZ UDPゴシック"/>
          <w:b/>
          <w:sz w:val="28"/>
        </w:rPr>
        <w:t>セミナー実施要綱</w:t>
      </w:r>
    </w:p>
    <w:p w:rsidR="00C8695B" w:rsidRPr="0060569C" w:rsidRDefault="00F20E73">
      <w:pPr>
        <w:spacing w:line="292" w:lineRule="exact"/>
        <w:jc w:val="center"/>
        <w:rPr>
          <w:rFonts w:ascii="BIZ UDPゴシック" w:eastAsia="BIZ UDPゴシック" w:hAnsi="BIZ UDPゴシック" w:hint="default"/>
          <w:szCs w:val="24"/>
        </w:rPr>
      </w:pPr>
      <w:r w:rsidRPr="0060569C">
        <w:rPr>
          <w:rFonts w:ascii="BIZ UDPゴシック" w:eastAsia="BIZ UDPゴシック" w:hAnsi="BIZ UDPゴシック"/>
          <w:b/>
          <w:szCs w:val="24"/>
        </w:rPr>
        <w:t>～</w:t>
      </w:r>
      <w:r w:rsidR="00C8695B" w:rsidRPr="0060569C">
        <w:rPr>
          <w:rFonts w:ascii="BIZ UDPゴシック" w:eastAsia="BIZ UDPゴシック" w:hAnsi="BIZ UDPゴシック"/>
          <w:b/>
          <w:szCs w:val="24"/>
        </w:rPr>
        <w:t>「発達障害×外国にルーツをもつ子どもたち」</w:t>
      </w:r>
      <w:r w:rsidRPr="0060569C">
        <w:rPr>
          <w:rFonts w:ascii="BIZ UDPゴシック" w:eastAsia="BIZ UDPゴシック" w:hAnsi="BIZ UDPゴシック"/>
          <w:b/>
          <w:szCs w:val="24"/>
        </w:rPr>
        <w:t>～</w:t>
      </w:r>
    </w:p>
    <w:p w:rsidR="007E0C3A" w:rsidRPr="0060569C" w:rsidRDefault="007E0C3A" w:rsidP="00BE7539">
      <w:pPr>
        <w:jc w:val="left"/>
        <w:rPr>
          <w:rFonts w:ascii="BIZ UDPゴシック" w:eastAsia="BIZ UDPゴシック" w:hAnsi="BIZ UDPゴシック" w:hint="default"/>
        </w:rPr>
      </w:pPr>
    </w:p>
    <w:p w:rsidR="00FC537A" w:rsidRPr="0060569C" w:rsidRDefault="001072B8" w:rsidP="00162D70">
      <w:pPr>
        <w:jc w:val="left"/>
        <w:rPr>
          <w:rFonts w:ascii="BIZ UDPゴシック" w:eastAsia="BIZ UDPゴシック" w:hAnsi="BIZ UDPゴシック" w:hint="default"/>
        </w:rPr>
      </w:pPr>
      <w:r w:rsidRPr="0060569C">
        <w:rPr>
          <w:rFonts w:ascii="BIZ UDPゴシック" w:eastAsia="BIZ UDPゴシック" w:hAnsi="BIZ UDPゴシック"/>
        </w:rPr>
        <w:t>１　趣　旨</w:t>
      </w:r>
    </w:p>
    <w:p w:rsidR="00C12790" w:rsidRDefault="00FC537A" w:rsidP="00FC537A">
      <w:pPr>
        <w:spacing w:line="252" w:lineRule="exact"/>
        <w:ind w:leftChars="100" w:left="241" w:firstLineChars="100" w:firstLine="241"/>
        <w:rPr>
          <w:rFonts w:ascii="BIZ UDPゴシック" w:eastAsia="BIZ UDPゴシック" w:hAnsi="BIZ UDPゴシック" w:hint="default"/>
        </w:rPr>
      </w:pPr>
      <w:r w:rsidRPr="0060569C">
        <w:rPr>
          <w:rFonts w:ascii="BIZ UDPゴシック" w:eastAsia="BIZ UDPゴシック" w:hAnsi="BIZ UDPゴシック"/>
        </w:rPr>
        <w:t>近年の経済社会のグローバル化の進展などにより、日本で暮らす外国にルーツを持つ</w:t>
      </w:r>
    </w:p>
    <w:p w:rsidR="00FC537A" w:rsidRPr="0060569C" w:rsidRDefault="00137894" w:rsidP="00C12790">
      <w:pPr>
        <w:spacing w:line="252" w:lineRule="exact"/>
        <w:ind w:leftChars="100" w:left="241"/>
        <w:rPr>
          <w:rFonts w:ascii="BIZ UDPゴシック" w:eastAsia="BIZ UDPゴシック" w:hAnsi="BIZ UDPゴシック" w:hint="default"/>
        </w:rPr>
      </w:pPr>
      <w:r w:rsidRPr="0060569C">
        <w:rPr>
          <w:rFonts w:ascii="BIZ UDPゴシック" w:eastAsia="BIZ UDPゴシック" w:hAnsi="BIZ UDPゴシック"/>
        </w:rPr>
        <w:t>子ども</w:t>
      </w:r>
      <w:r w:rsidR="007338D4" w:rsidRPr="0060569C">
        <w:rPr>
          <w:rFonts w:ascii="BIZ UDPゴシック" w:eastAsia="BIZ UDPゴシック" w:hAnsi="BIZ UDPゴシック"/>
        </w:rPr>
        <w:t>とその家族は、今後も増加することが予想される。</w:t>
      </w:r>
      <w:r w:rsidR="002E140E" w:rsidRPr="0060569C">
        <w:rPr>
          <w:rFonts w:ascii="BIZ UDPゴシック" w:eastAsia="BIZ UDPゴシック" w:hAnsi="BIZ UDPゴシック"/>
        </w:rPr>
        <w:t>これからは</w:t>
      </w:r>
      <w:r w:rsidR="001257FF" w:rsidRPr="0060569C">
        <w:rPr>
          <w:rFonts w:ascii="BIZ UDPゴシック" w:eastAsia="BIZ UDPゴシック" w:hAnsi="BIZ UDPゴシック"/>
        </w:rPr>
        <w:t>すべての地域において、</w:t>
      </w:r>
      <w:r w:rsidR="00A3172B" w:rsidRPr="0060569C">
        <w:rPr>
          <w:rFonts w:ascii="BIZ UDPゴシック" w:eastAsia="BIZ UDPゴシック" w:hAnsi="BIZ UDPゴシック"/>
        </w:rPr>
        <w:t>外国人児童や</w:t>
      </w:r>
      <w:r w:rsidR="00922DF8" w:rsidRPr="0060569C">
        <w:rPr>
          <w:rFonts w:ascii="BIZ UDPゴシック" w:eastAsia="BIZ UDPゴシック" w:hAnsi="BIZ UDPゴシック"/>
        </w:rPr>
        <w:t>その保護者に対して</w:t>
      </w:r>
      <w:r w:rsidR="007D53A2" w:rsidRPr="0060569C">
        <w:rPr>
          <w:rFonts w:ascii="BIZ UDPゴシック" w:eastAsia="BIZ UDPゴシック" w:hAnsi="BIZ UDPゴシック"/>
        </w:rPr>
        <w:t>適切</w:t>
      </w:r>
      <w:r w:rsidRPr="0060569C">
        <w:rPr>
          <w:rFonts w:ascii="BIZ UDPゴシック" w:eastAsia="BIZ UDPゴシック" w:hAnsi="BIZ UDPゴシック"/>
        </w:rPr>
        <w:t>な情報提供を行うことが求められ</w:t>
      </w:r>
      <w:r w:rsidR="00F02C38" w:rsidRPr="0060569C">
        <w:rPr>
          <w:rFonts w:ascii="BIZ UDPゴシック" w:eastAsia="BIZ UDPゴシック" w:hAnsi="BIZ UDPゴシック"/>
        </w:rPr>
        <w:t>ており、</w:t>
      </w:r>
      <w:r w:rsidR="00D279A4" w:rsidRPr="0060569C">
        <w:rPr>
          <w:rFonts w:ascii="BIZ UDPゴシック" w:eastAsia="BIZ UDPゴシック" w:hAnsi="BIZ UDPゴシック"/>
        </w:rPr>
        <w:t>その中には</w:t>
      </w:r>
      <w:r w:rsidR="00F02C38" w:rsidRPr="0060569C">
        <w:rPr>
          <w:rFonts w:ascii="BIZ UDPゴシック" w:eastAsia="BIZ UDPゴシック" w:hAnsi="BIZ UDPゴシック"/>
        </w:rPr>
        <w:t>支援を必要とする外国人障害児やその保護者</w:t>
      </w:r>
      <w:r w:rsidR="00D279A4" w:rsidRPr="0060569C">
        <w:rPr>
          <w:rFonts w:ascii="BIZ UDPゴシック" w:eastAsia="BIZ UDPゴシック" w:hAnsi="BIZ UDPゴシック"/>
        </w:rPr>
        <w:t>が含まれる可能性を想定し</w:t>
      </w:r>
      <w:r w:rsidR="005957C8" w:rsidRPr="0060569C">
        <w:rPr>
          <w:rFonts w:ascii="BIZ UDPゴシック" w:eastAsia="BIZ UDPゴシック" w:hAnsi="BIZ UDPゴシック"/>
        </w:rPr>
        <w:t>ておくことが</w:t>
      </w:r>
      <w:r w:rsidR="007D53A2" w:rsidRPr="0060569C">
        <w:rPr>
          <w:rFonts w:ascii="BIZ UDPゴシック" w:eastAsia="BIZ UDPゴシック" w:hAnsi="BIZ UDPゴシック"/>
        </w:rPr>
        <w:t>必要</w:t>
      </w:r>
      <w:r w:rsidR="001E1E2D" w:rsidRPr="0060569C">
        <w:rPr>
          <w:rFonts w:ascii="BIZ UDPゴシック" w:eastAsia="BIZ UDPゴシック" w:hAnsi="BIZ UDPゴシック"/>
        </w:rPr>
        <w:t>となる</w:t>
      </w:r>
      <w:r w:rsidR="00162D70" w:rsidRPr="0060569C">
        <w:rPr>
          <w:rFonts w:ascii="BIZ UDPゴシック" w:eastAsia="BIZ UDPゴシック" w:hAnsi="BIZ UDPゴシック"/>
        </w:rPr>
        <w:t>。</w:t>
      </w:r>
    </w:p>
    <w:p w:rsidR="00FC537A" w:rsidRPr="0060569C" w:rsidRDefault="00162D70" w:rsidP="00FC537A">
      <w:pPr>
        <w:spacing w:line="252" w:lineRule="exact"/>
        <w:ind w:leftChars="100" w:left="241" w:firstLineChars="100" w:firstLine="241"/>
        <w:rPr>
          <w:rFonts w:ascii="BIZ UDPゴシック" w:eastAsia="BIZ UDPゴシック" w:hAnsi="BIZ UDPゴシック" w:hint="default"/>
        </w:rPr>
      </w:pPr>
      <w:r w:rsidRPr="0060569C">
        <w:rPr>
          <w:rFonts w:ascii="BIZ UDPゴシック" w:eastAsia="BIZ UDPゴシック" w:hAnsi="BIZ UDPゴシック"/>
        </w:rPr>
        <w:t>そこで、本セミナーでは、</w:t>
      </w:r>
      <w:r w:rsidR="00414582" w:rsidRPr="0060569C">
        <w:rPr>
          <w:rFonts w:ascii="BIZ UDPゴシック" w:eastAsia="BIZ UDPゴシック" w:hAnsi="BIZ UDPゴシック"/>
        </w:rPr>
        <w:t>発達障害と</w:t>
      </w:r>
      <w:r w:rsidR="005957C8" w:rsidRPr="0060569C">
        <w:rPr>
          <w:rFonts w:ascii="BIZ UDPゴシック" w:eastAsia="BIZ UDPゴシック" w:hAnsi="BIZ UDPゴシック"/>
        </w:rPr>
        <w:t>外国にルーツをもつ子どもへの支援</w:t>
      </w:r>
      <w:r w:rsidR="00994626" w:rsidRPr="0060569C">
        <w:rPr>
          <w:rFonts w:ascii="BIZ UDPゴシック" w:eastAsia="BIZ UDPゴシック" w:hAnsi="BIZ UDPゴシック"/>
        </w:rPr>
        <w:t>をテーマに、</w:t>
      </w:r>
      <w:r w:rsidR="00653C01" w:rsidRPr="0060569C">
        <w:rPr>
          <w:rFonts w:ascii="BIZ UDPゴシック" w:eastAsia="BIZ UDPゴシック" w:hAnsi="BIZ UDPゴシック"/>
        </w:rPr>
        <w:t>現時点での到達点や課題および</w:t>
      </w:r>
      <w:r w:rsidR="000C3275" w:rsidRPr="0060569C">
        <w:rPr>
          <w:rFonts w:ascii="BIZ UDPゴシック" w:eastAsia="BIZ UDPゴシック" w:hAnsi="BIZ UDPゴシック"/>
        </w:rPr>
        <w:t>各</w:t>
      </w:r>
      <w:r w:rsidR="00994626" w:rsidRPr="0060569C">
        <w:rPr>
          <w:rFonts w:ascii="BIZ UDPゴシック" w:eastAsia="BIZ UDPゴシック" w:hAnsi="BIZ UDPゴシック"/>
        </w:rPr>
        <w:t>関係領域</w:t>
      </w:r>
      <w:r w:rsidR="000C3275" w:rsidRPr="0060569C">
        <w:rPr>
          <w:rFonts w:ascii="BIZ UDPゴシック" w:eastAsia="BIZ UDPゴシック" w:hAnsi="BIZ UDPゴシック"/>
        </w:rPr>
        <w:t>で有用だと</w:t>
      </w:r>
      <w:r w:rsidR="00653C01" w:rsidRPr="0060569C">
        <w:rPr>
          <w:rFonts w:ascii="BIZ UDPゴシック" w:eastAsia="BIZ UDPゴシック" w:hAnsi="BIZ UDPゴシック"/>
        </w:rPr>
        <w:t>考えられる</w:t>
      </w:r>
      <w:r w:rsidR="00904FAA">
        <w:rPr>
          <w:rFonts w:ascii="BIZ UDPゴシック" w:eastAsia="BIZ UDPゴシック" w:hAnsi="BIZ UDPゴシック"/>
        </w:rPr>
        <w:t>関連</w:t>
      </w:r>
      <w:r w:rsidR="00653C01" w:rsidRPr="0060569C">
        <w:rPr>
          <w:rFonts w:ascii="BIZ UDPゴシック" w:eastAsia="BIZ UDPゴシック" w:hAnsi="BIZ UDPゴシック"/>
        </w:rPr>
        <w:t>情報等を共有し、これからの時代に求められる</w:t>
      </w:r>
      <w:r w:rsidR="00271E06" w:rsidRPr="0060569C">
        <w:rPr>
          <w:rFonts w:ascii="BIZ UDPゴシック" w:eastAsia="BIZ UDPゴシック" w:hAnsi="BIZ UDPゴシック"/>
        </w:rPr>
        <w:t>対策</w:t>
      </w:r>
      <w:r w:rsidR="00904FAA">
        <w:rPr>
          <w:rFonts w:ascii="BIZ UDPゴシック" w:eastAsia="BIZ UDPゴシック" w:hAnsi="BIZ UDPゴシック"/>
        </w:rPr>
        <w:t>等</w:t>
      </w:r>
      <w:r w:rsidR="00271E06" w:rsidRPr="0060569C">
        <w:rPr>
          <w:rFonts w:ascii="BIZ UDPゴシック" w:eastAsia="BIZ UDPゴシック" w:hAnsi="BIZ UDPゴシック"/>
        </w:rPr>
        <w:t>を</w:t>
      </w:r>
      <w:r w:rsidR="00904FAA">
        <w:rPr>
          <w:rFonts w:ascii="BIZ UDPゴシック" w:eastAsia="BIZ UDPゴシック" w:hAnsi="BIZ UDPゴシック"/>
        </w:rPr>
        <w:t>考える機会とする</w:t>
      </w:r>
      <w:r w:rsidR="00271E06" w:rsidRPr="0060569C">
        <w:rPr>
          <w:rFonts w:ascii="BIZ UDPゴシック" w:eastAsia="BIZ UDPゴシック" w:hAnsi="BIZ UDPゴシック"/>
        </w:rPr>
        <w:t>。</w:t>
      </w:r>
    </w:p>
    <w:p w:rsidR="007E0C3A" w:rsidRPr="00F046C0" w:rsidRDefault="007E0C3A">
      <w:pPr>
        <w:spacing w:line="252" w:lineRule="exact"/>
        <w:rPr>
          <w:rFonts w:ascii="BIZ UDPゴシック" w:eastAsia="BIZ UDPゴシック" w:hAnsi="BIZ UDPゴシック" w:hint="default"/>
        </w:rPr>
      </w:pPr>
    </w:p>
    <w:p w:rsidR="007E0C3A" w:rsidRPr="0060569C" w:rsidRDefault="001072B8">
      <w:pPr>
        <w:spacing w:line="252" w:lineRule="exact"/>
        <w:rPr>
          <w:rFonts w:ascii="BIZ UDPゴシック" w:eastAsia="BIZ UDPゴシック" w:hAnsi="BIZ UDPゴシック" w:hint="default"/>
        </w:rPr>
      </w:pPr>
      <w:r w:rsidRPr="0060569C">
        <w:rPr>
          <w:rFonts w:ascii="BIZ UDPゴシック" w:eastAsia="BIZ UDPゴシック" w:hAnsi="BIZ UDPゴシック"/>
        </w:rPr>
        <w:t>２　主　催</w:t>
      </w:r>
      <w:r w:rsidR="000932BA">
        <w:rPr>
          <w:rFonts w:ascii="BIZ UDPゴシック" w:eastAsia="BIZ UDPゴシック" w:hAnsi="BIZ UDPゴシック"/>
        </w:rPr>
        <w:t xml:space="preserve">　</w:t>
      </w:r>
    </w:p>
    <w:p w:rsidR="007E0C3A" w:rsidRPr="0060569C" w:rsidRDefault="001072B8">
      <w:pPr>
        <w:spacing w:line="252" w:lineRule="exact"/>
        <w:rPr>
          <w:rFonts w:ascii="BIZ UDPゴシック" w:eastAsia="BIZ UDPゴシック" w:hAnsi="BIZ UDPゴシック" w:hint="default"/>
        </w:rPr>
      </w:pPr>
      <w:r w:rsidRPr="0060569C">
        <w:rPr>
          <w:rFonts w:ascii="BIZ UDPゴシック" w:eastAsia="BIZ UDPゴシック" w:hAnsi="BIZ UDPゴシック"/>
        </w:rPr>
        <w:t xml:space="preserve">　　　</w:t>
      </w:r>
      <w:r w:rsidR="000932BA" w:rsidRPr="0060569C">
        <w:rPr>
          <w:rFonts w:ascii="BIZ UDPゴシック" w:eastAsia="BIZ UDPゴシック" w:hAnsi="BIZ UDPゴシック"/>
        </w:rPr>
        <w:t>国立障害者リハビリテーションセンター</w:t>
      </w:r>
      <w:r w:rsidR="000932BA">
        <w:rPr>
          <w:rFonts w:ascii="BIZ UDPゴシック" w:eastAsia="BIZ UDPゴシック" w:hAnsi="BIZ UDPゴシック"/>
        </w:rPr>
        <w:t>（企画・情報部　発達障害情報・支援センター</w:t>
      </w:r>
      <w:r w:rsidRPr="0060569C">
        <w:rPr>
          <w:rFonts w:ascii="BIZ UDPゴシック" w:eastAsia="BIZ UDPゴシック" w:hAnsi="BIZ UDPゴシック"/>
        </w:rPr>
        <w:t>）</w:t>
      </w:r>
    </w:p>
    <w:p w:rsidR="007E0C3A" w:rsidRPr="0060569C" w:rsidRDefault="001072B8">
      <w:pPr>
        <w:spacing w:line="252" w:lineRule="exact"/>
        <w:rPr>
          <w:rFonts w:ascii="BIZ UDPゴシック" w:eastAsia="BIZ UDPゴシック" w:hAnsi="BIZ UDPゴシック" w:hint="default"/>
        </w:rPr>
      </w:pPr>
      <w:r w:rsidRPr="0060569C">
        <w:rPr>
          <w:rFonts w:ascii="BIZ UDPゴシック" w:eastAsia="BIZ UDPゴシック" w:hAnsi="BIZ UDPゴシック"/>
        </w:rPr>
        <w:t xml:space="preserve">　　　厚生労働省</w:t>
      </w:r>
    </w:p>
    <w:p w:rsidR="007E0C3A" w:rsidRPr="0060569C" w:rsidRDefault="007E0C3A">
      <w:pPr>
        <w:spacing w:line="252" w:lineRule="exact"/>
        <w:rPr>
          <w:rFonts w:ascii="BIZ UDPゴシック" w:eastAsia="BIZ UDPゴシック" w:hAnsi="BIZ UDPゴシック" w:hint="default"/>
        </w:rPr>
      </w:pPr>
    </w:p>
    <w:p w:rsidR="007E0C3A" w:rsidRPr="0060569C" w:rsidRDefault="001072B8">
      <w:pPr>
        <w:spacing w:line="252" w:lineRule="exact"/>
        <w:rPr>
          <w:rFonts w:ascii="BIZ UDPゴシック" w:eastAsia="BIZ UDPゴシック" w:hAnsi="BIZ UDPゴシック" w:hint="default"/>
        </w:rPr>
      </w:pPr>
      <w:r w:rsidRPr="0060569C">
        <w:rPr>
          <w:rFonts w:ascii="BIZ UDPゴシック" w:eastAsia="BIZ UDPゴシック" w:hAnsi="BIZ UDPゴシック"/>
        </w:rPr>
        <w:t>３　後　援</w:t>
      </w:r>
    </w:p>
    <w:p w:rsidR="009C4A7E" w:rsidRDefault="001072B8" w:rsidP="00730048">
      <w:pPr>
        <w:spacing w:line="252" w:lineRule="exact"/>
        <w:ind w:left="723" w:hangingChars="300" w:hanging="723"/>
        <w:rPr>
          <w:rFonts w:ascii="BIZ UDPゴシック" w:eastAsia="BIZ UDPゴシック" w:hAnsi="BIZ UDPゴシック" w:hint="default"/>
        </w:rPr>
      </w:pPr>
      <w:r w:rsidRPr="0060569C">
        <w:rPr>
          <w:rFonts w:ascii="BIZ UDPゴシック" w:eastAsia="BIZ UDPゴシック" w:hAnsi="BIZ UDPゴシック"/>
        </w:rPr>
        <w:t xml:space="preserve">　　　文部科学省、発達障害者支援センター全国連絡協議会、</w:t>
      </w:r>
      <w:r w:rsidR="0085288E" w:rsidRPr="009C4A7E">
        <w:rPr>
          <w:rFonts w:ascii="BIZ UDPゴシック" w:eastAsia="BIZ UDPゴシック" w:hAnsi="BIZ UDPゴシック"/>
          <w:sz w:val="21"/>
          <w:szCs w:val="21"/>
        </w:rPr>
        <w:t>一般社団法人</w:t>
      </w:r>
      <w:r w:rsidRPr="0060569C">
        <w:rPr>
          <w:rFonts w:ascii="BIZ UDPゴシック" w:eastAsia="BIZ UDPゴシック" w:hAnsi="BIZ UDPゴシック"/>
        </w:rPr>
        <w:t>日本発達障害ネット</w:t>
      </w:r>
    </w:p>
    <w:p w:rsidR="0009661F" w:rsidRPr="0060569C" w:rsidRDefault="001072B8" w:rsidP="009C4A7E">
      <w:pPr>
        <w:spacing w:line="252" w:lineRule="exact"/>
        <w:ind w:leftChars="200" w:left="723" w:hangingChars="100" w:hanging="241"/>
        <w:rPr>
          <w:rFonts w:ascii="BIZ UDPゴシック" w:eastAsia="BIZ UDPゴシック" w:hAnsi="BIZ UDPゴシック" w:hint="default"/>
        </w:rPr>
      </w:pPr>
      <w:r w:rsidRPr="0060569C">
        <w:rPr>
          <w:rFonts w:ascii="BIZ UDPゴシック" w:eastAsia="BIZ UDPゴシック" w:hAnsi="BIZ UDPゴシック"/>
        </w:rPr>
        <w:t>ワーク</w:t>
      </w:r>
      <w:r w:rsidR="009B2CB4" w:rsidRPr="0060569C">
        <w:rPr>
          <w:rFonts w:ascii="BIZ UDPゴシック" w:eastAsia="BIZ UDPゴシック" w:hAnsi="BIZ UDPゴシック"/>
        </w:rPr>
        <w:t>、</w:t>
      </w:r>
      <w:r w:rsidR="0009661F" w:rsidRPr="0060569C">
        <w:rPr>
          <w:rFonts w:ascii="BIZ UDPゴシック" w:eastAsia="BIZ UDPゴシック" w:hAnsi="BIZ UDPゴシック"/>
        </w:rPr>
        <w:t>全国児童発達支援協議会</w:t>
      </w:r>
      <w:r w:rsidR="004C38D6">
        <w:rPr>
          <w:rFonts w:ascii="BIZ UDPゴシック" w:eastAsia="BIZ UDPゴシック" w:hAnsi="BIZ UDPゴシック"/>
        </w:rPr>
        <w:t>、</w:t>
      </w:r>
      <w:r w:rsidR="000932BA" w:rsidRPr="009C4A7E">
        <w:rPr>
          <w:rFonts w:ascii="BIZ UDPゴシック" w:eastAsia="BIZ UDPゴシック" w:hAnsi="BIZ UDPゴシック"/>
          <w:sz w:val="21"/>
          <w:szCs w:val="21"/>
        </w:rPr>
        <w:t>公益財団法人</w:t>
      </w:r>
      <w:r w:rsidR="004C38D6">
        <w:rPr>
          <w:rFonts w:ascii="BIZ UDPゴシック" w:eastAsia="BIZ UDPゴシック" w:hAnsi="BIZ UDPゴシック"/>
        </w:rPr>
        <w:t>母子衛生研究会</w:t>
      </w:r>
    </w:p>
    <w:p w:rsidR="007E0C3A" w:rsidRPr="000932BA" w:rsidRDefault="007E0C3A">
      <w:pPr>
        <w:spacing w:line="252" w:lineRule="exact"/>
        <w:rPr>
          <w:rFonts w:ascii="BIZ UDPゴシック" w:eastAsia="BIZ UDPゴシック" w:hAnsi="BIZ UDPゴシック" w:hint="default"/>
        </w:rPr>
      </w:pPr>
    </w:p>
    <w:p w:rsidR="007E0C3A" w:rsidRPr="0060569C" w:rsidRDefault="00FB58E0">
      <w:pPr>
        <w:spacing w:line="252" w:lineRule="exact"/>
        <w:rPr>
          <w:rFonts w:ascii="BIZ UDPゴシック" w:eastAsia="BIZ UDPゴシック" w:hAnsi="BIZ UDPゴシック" w:hint="default"/>
        </w:rPr>
      </w:pPr>
      <w:r w:rsidRPr="0060569C">
        <w:rPr>
          <w:rFonts w:ascii="BIZ UDPゴシック" w:eastAsia="BIZ UDPゴシック" w:hAnsi="BIZ UDPゴシック"/>
        </w:rPr>
        <w:t>４</w:t>
      </w:r>
      <w:r w:rsidR="001072B8" w:rsidRPr="0060569C">
        <w:rPr>
          <w:rFonts w:ascii="BIZ UDPゴシック" w:eastAsia="BIZ UDPゴシック" w:hAnsi="BIZ UDPゴシック"/>
        </w:rPr>
        <w:t xml:space="preserve">　日　時</w:t>
      </w:r>
    </w:p>
    <w:p w:rsidR="007E0C3A" w:rsidRDefault="001072B8">
      <w:pPr>
        <w:spacing w:line="252" w:lineRule="exact"/>
        <w:rPr>
          <w:rFonts w:ascii="BIZ UDPゴシック" w:eastAsia="BIZ UDPゴシック" w:hAnsi="BIZ UDPゴシック" w:hint="default"/>
        </w:rPr>
      </w:pPr>
      <w:r w:rsidRPr="0060569C">
        <w:rPr>
          <w:rFonts w:ascii="BIZ UDPゴシック" w:eastAsia="BIZ UDPゴシック" w:hAnsi="BIZ UDPゴシック"/>
        </w:rPr>
        <w:t xml:space="preserve">　　　</w:t>
      </w:r>
      <w:r w:rsidR="000F09AB" w:rsidRPr="0060569C">
        <w:rPr>
          <w:rFonts w:ascii="BIZ UDPゴシック" w:eastAsia="BIZ UDPゴシック" w:hAnsi="BIZ UDPゴシック"/>
        </w:rPr>
        <w:t>令和２</w:t>
      </w:r>
      <w:r w:rsidR="00FB58E0" w:rsidRPr="0060569C">
        <w:rPr>
          <w:rFonts w:ascii="BIZ UDPゴシック" w:eastAsia="BIZ UDPゴシック" w:hAnsi="BIZ UDPゴシック"/>
        </w:rPr>
        <w:t>年</w:t>
      </w:r>
      <w:r w:rsidRPr="0060569C">
        <w:rPr>
          <w:rFonts w:ascii="BIZ UDPゴシック" w:eastAsia="BIZ UDPゴシック" w:hAnsi="BIZ UDPゴシック"/>
        </w:rPr>
        <w:t>１１月</w:t>
      </w:r>
      <w:r w:rsidR="00FB58E0" w:rsidRPr="0060569C">
        <w:rPr>
          <w:rFonts w:ascii="BIZ UDPゴシック" w:eastAsia="BIZ UDPゴシック" w:hAnsi="BIZ UDPゴシック"/>
        </w:rPr>
        <w:t>２</w:t>
      </w:r>
      <w:r w:rsidR="006465E3" w:rsidRPr="0060569C">
        <w:rPr>
          <w:rFonts w:ascii="BIZ UDPゴシック" w:eastAsia="BIZ UDPゴシック" w:hAnsi="BIZ UDPゴシック"/>
        </w:rPr>
        <w:t>１日（土</w:t>
      </w:r>
      <w:r w:rsidRPr="0060569C">
        <w:rPr>
          <w:rFonts w:ascii="BIZ UDPゴシック" w:eastAsia="BIZ UDPゴシック" w:hAnsi="BIZ UDPゴシック"/>
        </w:rPr>
        <w:t>）</w:t>
      </w:r>
      <w:r w:rsidR="008A1FF7" w:rsidRPr="0060569C">
        <w:rPr>
          <w:rFonts w:ascii="BIZ UDPゴシック" w:eastAsia="BIZ UDPゴシック" w:hAnsi="BIZ UDPゴシック"/>
        </w:rPr>
        <w:t>13:00～</w:t>
      </w:r>
      <w:r w:rsidR="00FC49AC">
        <w:rPr>
          <w:rFonts w:ascii="BIZ UDPゴシック" w:eastAsia="BIZ UDPゴシック" w:hAnsi="BIZ UDPゴシック"/>
        </w:rPr>
        <w:t>16</w:t>
      </w:r>
      <w:r w:rsidR="00C24800">
        <w:rPr>
          <w:rFonts w:ascii="BIZ UDPゴシック" w:eastAsia="BIZ UDPゴシック" w:hAnsi="BIZ UDPゴシック"/>
        </w:rPr>
        <w:t>:30</w:t>
      </w:r>
    </w:p>
    <w:p w:rsidR="00BB5571" w:rsidRDefault="00497E31">
      <w:pPr>
        <w:spacing w:line="252" w:lineRule="exact"/>
        <w:rPr>
          <w:rFonts w:ascii="BIZ UDPゴシック" w:eastAsia="BIZ UDPゴシック" w:hAnsi="BIZ UDPゴシック" w:hint="default"/>
        </w:rPr>
      </w:pPr>
      <w:r>
        <w:rPr>
          <w:rFonts w:ascii="BIZ UDPゴシック" w:eastAsia="BIZ UDPゴシック" w:hAnsi="BIZ UDPゴシック"/>
        </w:rPr>
        <w:t xml:space="preserve">　　　</w:t>
      </w:r>
      <w:r w:rsidR="007572AD">
        <w:rPr>
          <w:rFonts w:ascii="BIZ UDPゴシック" w:eastAsia="BIZ UDPゴシック" w:hAnsi="BIZ UDPゴシック"/>
        </w:rPr>
        <w:t>※</w:t>
      </w:r>
      <w:r w:rsidR="00963754">
        <w:rPr>
          <w:rFonts w:ascii="BIZ UDPゴシック" w:eastAsia="BIZ UDPゴシック" w:hAnsi="BIZ UDPゴシック"/>
        </w:rPr>
        <w:t>当日の</w:t>
      </w:r>
      <w:r w:rsidR="007572AD">
        <w:rPr>
          <w:rFonts w:ascii="BIZ UDPゴシック" w:eastAsia="BIZ UDPゴシック" w:hAnsi="BIZ UDPゴシック"/>
        </w:rPr>
        <w:t>プログラムには、若干の時間変更が生じる可能性があります。</w:t>
      </w:r>
    </w:p>
    <w:p w:rsidR="00BB5571" w:rsidRPr="00BB5571" w:rsidRDefault="00BB5571">
      <w:pPr>
        <w:spacing w:line="252" w:lineRule="exact"/>
        <w:rPr>
          <w:rFonts w:ascii="BIZ UDPゴシック" w:eastAsia="BIZ UDPゴシック" w:hAnsi="BIZ UDPゴシック" w:hint="default"/>
        </w:rPr>
      </w:pPr>
      <w:r>
        <w:rPr>
          <w:rFonts w:ascii="BIZ UDPゴシック" w:eastAsia="BIZ UDPゴシック" w:hAnsi="BIZ UDPゴシック"/>
        </w:rPr>
        <w:t xml:space="preserve">　　　</w:t>
      </w:r>
    </w:p>
    <w:p w:rsidR="002833CB" w:rsidRPr="007572AD" w:rsidRDefault="002833CB">
      <w:pPr>
        <w:spacing w:line="252" w:lineRule="exact"/>
        <w:rPr>
          <w:rFonts w:ascii="BIZ UDPゴシック" w:eastAsia="BIZ UDPゴシック" w:hAnsi="BIZ UDPゴシック" w:hint="default"/>
        </w:rPr>
      </w:pPr>
    </w:p>
    <w:p w:rsidR="007E0C3A" w:rsidRPr="0060569C" w:rsidRDefault="00FB58E0" w:rsidP="00A57B75">
      <w:pPr>
        <w:spacing w:line="252" w:lineRule="exact"/>
        <w:rPr>
          <w:rFonts w:ascii="BIZ UDPゴシック" w:eastAsia="BIZ UDPゴシック" w:hAnsi="BIZ UDPゴシック" w:hint="default"/>
        </w:rPr>
      </w:pPr>
      <w:r w:rsidRPr="0060569C">
        <w:rPr>
          <w:rFonts w:ascii="BIZ UDPゴシック" w:eastAsia="BIZ UDPゴシック" w:hAnsi="BIZ UDPゴシック"/>
        </w:rPr>
        <w:t>５</w:t>
      </w:r>
      <w:r w:rsidR="001072B8" w:rsidRPr="0060569C">
        <w:rPr>
          <w:rFonts w:ascii="BIZ UDPゴシック" w:eastAsia="BIZ UDPゴシック" w:hAnsi="BIZ UDPゴシック"/>
        </w:rPr>
        <w:t xml:space="preserve">　会　場</w:t>
      </w:r>
      <w:r w:rsidR="00673476" w:rsidRPr="0060569C">
        <w:rPr>
          <w:rFonts w:ascii="BIZ UDPゴシック" w:eastAsia="BIZ UDPゴシック" w:hAnsi="BIZ UDPゴシック"/>
        </w:rPr>
        <w:t xml:space="preserve">　</w:t>
      </w:r>
      <w:r w:rsidR="00A57B75">
        <w:rPr>
          <w:rFonts w:ascii="BIZ UDPゴシック" w:eastAsia="BIZ UDPゴシック" w:hAnsi="BIZ UDPゴシック"/>
        </w:rPr>
        <w:t xml:space="preserve">　　　</w:t>
      </w:r>
      <w:r w:rsidR="00673476" w:rsidRPr="0060569C">
        <w:rPr>
          <w:rFonts w:ascii="BIZ UDPゴシック" w:eastAsia="BIZ UDPゴシック" w:hAnsi="BIZ UDPゴシック"/>
        </w:rPr>
        <w:t>WEB開催</w:t>
      </w:r>
      <w:r w:rsidR="001072B8" w:rsidRPr="0060569C">
        <w:rPr>
          <w:rFonts w:ascii="BIZ UDPゴシック" w:eastAsia="BIZ UDPゴシック" w:hAnsi="BIZ UDPゴシック"/>
        </w:rPr>
        <w:t xml:space="preserve">　　　　</w:t>
      </w:r>
    </w:p>
    <w:p w:rsidR="00673476" w:rsidRPr="00A57B75" w:rsidRDefault="00673476">
      <w:pPr>
        <w:spacing w:line="252" w:lineRule="exact"/>
        <w:rPr>
          <w:rFonts w:ascii="BIZ UDPゴシック" w:eastAsia="BIZ UDPゴシック" w:hAnsi="BIZ UDPゴシック" w:hint="default"/>
        </w:rPr>
      </w:pPr>
    </w:p>
    <w:p w:rsidR="007E0C3A" w:rsidRPr="0060569C" w:rsidRDefault="00FB58E0">
      <w:pPr>
        <w:spacing w:line="252" w:lineRule="exact"/>
        <w:rPr>
          <w:rFonts w:ascii="BIZ UDPゴシック" w:eastAsia="BIZ UDPゴシック" w:hAnsi="BIZ UDPゴシック" w:hint="default"/>
          <w:lang w:eastAsia="zh-CN"/>
        </w:rPr>
      </w:pPr>
      <w:r w:rsidRPr="0060569C">
        <w:rPr>
          <w:rFonts w:ascii="BIZ UDPゴシック" w:eastAsia="BIZ UDPゴシック" w:hAnsi="BIZ UDPゴシック"/>
          <w:lang w:eastAsia="zh-CN"/>
        </w:rPr>
        <w:t>６</w:t>
      </w:r>
      <w:r w:rsidR="001072B8" w:rsidRPr="0060569C">
        <w:rPr>
          <w:rFonts w:ascii="BIZ UDPゴシック" w:eastAsia="BIZ UDPゴシック" w:hAnsi="BIZ UDPゴシック"/>
          <w:lang w:eastAsia="zh-CN"/>
        </w:rPr>
        <w:t xml:space="preserve">　定　員</w:t>
      </w:r>
      <w:r w:rsidR="00A57B75">
        <w:rPr>
          <w:rFonts w:ascii="BIZ UDPゴシック" w:eastAsia="BIZ UDPゴシック" w:hAnsi="BIZ UDPゴシック"/>
        </w:rPr>
        <w:t xml:space="preserve">　　　　</w:t>
      </w:r>
      <w:r w:rsidR="00BB5571" w:rsidRPr="00B7646A">
        <w:rPr>
          <w:rFonts w:ascii="BIZ UDPゴシック" w:eastAsia="BIZ UDPゴシック" w:hAnsi="BIZ UDPゴシック"/>
          <w:u w:val="single"/>
        </w:rPr>
        <w:t>３</w:t>
      </w:r>
      <w:r w:rsidR="001072B8" w:rsidRPr="00B7646A">
        <w:rPr>
          <w:rFonts w:ascii="BIZ UDPゴシック" w:eastAsia="BIZ UDPゴシック" w:hAnsi="BIZ UDPゴシック"/>
          <w:u w:val="single"/>
          <w:lang w:eastAsia="zh-CN"/>
        </w:rPr>
        <w:t>００</w:t>
      </w:r>
      <w:r w:rsidR="00902CAC" w:rsidRPr="00B7646A">
        <w:rPr>
          <w:rFonts w:ascii="BIZ UDPゴシック" w:eastAsia="BIZ UDPゴシック" w:hAnsi="BIZ UDPゴシック"/>
          <w:u w:val="single"/>
        </w:rPr>
        <w:t>０</w:t>
      </w:r>
      <w:r w:rsidR="001072B8" w:rsidRPr="0060569C">
        <w:rPr>
          <w:rFonts w:ascii="BIZ UDPゴシック" w:eastAsia="BIZ UDPゴシック" w:hAnsi="BIZ UDPゴシック"/>
          <w:lang w:eastAsia="zh-CN"/>
        </w:rPr>
        <w:t>名</w:t>
      </w:r>
    </w:p>
    <w:p w:rsidR="007E0C3A" w:rsidRPr="0060569C" w:rsidRDefault="007E0C3A">
      <w:pPr>
        <w:spacing w:line="252" w:lineRule="exact"/>
        <w:rPr>
          <w:rFonts w:ascii="BIZ UDPゴシック" w:eastAsia="BIZ UDPゴシック" w:hAnsi="BIZ UDPゴシック" w:hint="default"/>
          <w:lang w:eastAsia="zh-CN"/>
        </w:rPr>
      </w:pPr>
    </w:p>
    <w:p w:rsidR="007E0C3A" w:rsidRPr="0060569C" w:rsidRDefault="00FB58E0">
      <w:pPr>
        <w:spacing w:line="252" w:lineRule="exact"/>
        <w:rPr>
          <w:rFonts w:ascii="BIZ UDPゴシック" w:eastAsia="BIZ UDPゴシック" w:hAnsi="BIZ UDPゴシック" w:hint="default"/>
        </w:rPr>
      </w:pPr>
      <w:r w:rsidRPr="0060569C">
        <w:rPr>
          <w:rFonts w:ascii="BIZ UDPゴシック" w:eastAsia="BIZ UDPゴシック" w:hAnsi="BIZ UDPゴシック"/>
          <w:lang w:eastAsia="zh-CN"/>
        </w:rPr>
        <w:t>７</w:t>
      </w:r>
      <w:r w:rsidR="001072B8" w:rsidRPr="0060569C">
        <w:rPr>
          <w:rFonts w:ascii="BIZ UDPゴシック" w:eastAsia="BIZ UDPゴシック" w:hAnsi="BIZ UDPゴシック"/>
          <w:lang w:eastAsia="zh-CN"/>
        </w:rPr>
        <w:t xml:space="preserve">　参加資格</w:t>
      </w:r>
      <w:r w:rsidR="007A3346">
        <w:rPr>
          <w:rFonts w:ascii="BIZ UDPゴシック" w:eastAsia="BIZ UDPゴシック" w:hAnsi="BIZ UDPゴシック"/>
        </w:rPr>
        <w:t xml:space="preserve">　WEB（</w:t>
      </w:r>
      <w:r w:rsidR="00565BB7" w:rsidRPr="00A35779">
        <w:rPr>
          <w:rFonts w:ascii="BIZ UDPゴシック" w:eastAsia="BIZ UDPゴシック" w:hAnsi="BIZ UDPゴシック"/>
          <w:u w:val="single"/>
        </w:rPr>
        <w:t>zoom</w:t>
      </w:r>
      <w:r w:rsidR="007A3346">
        <w:rPr>
          <w:rFonts w:ascii="BIZ UDPゴシック" w:eastAsia="BIZ UDPゴシック" w:hAnsi="BIZ UDPゴシック"/>
        </w:rPr>
        <w:t>）</w:t>
      </w:r>
      <w:r w:rsidR="00137A32">
        <w:rPr>
          <w:rFonts w:ascii="BIZ UDPゴシック" w:eastAsia="BIZ UDPゴシック" w:hAnsi="BIZ UDPゴシック"/>
        </w:rPr>
        <w:t>による受講が可能であって、下記①～③に該当する者</w:t>
      </w:r>
    </w:p>
    <w:p w:rsidR="003F4A31" w:rsidRPr="0060569C" w:rsidRDefault="0047249E" w:rsidP="0047249E">
      <w:pPr>
        <w:pStyle w:val="a4"/>
        <w:numPr>
          <w:ilvl w:val="0"/>
          <w:numId w:val="3"/>
        </w:numPr>
        <w:spacing w:line="252" w:lineRule="exact"/>
        <w:ind w:leftChars="0"/>
        <w:rPr>
          <w:rFonts w:ascii="BIZ UDPゴシック" w:eastAsia="BIZ UDPゴシック" w:hAnsi="BIZ UDPゴシック" w:hint="default"/>
        </w:rPr>
      </w:pPr>
      <w:r w:rsidRPr="0060569C">
        <w:rPr>
          <w:rFonts w:ascii="BIZ UDPゴシック" w:eastAsia="BIZ UDPゴシック" w:hAnsi="BIZ UDPゴシック"/>
        </w:rPr>
        <w:t>発達</w:t>
      </w:r>
      <w:r w:rsidR="001072B8" w:rsidRPr="0060569C">
        <w:rPr>
          <w:rFonts w:ascii="BIZ UDPゴシック" w:eastAsia="BIZ UDPゴシック" w:hAnsi="BIZ UDPゴシック"/>
        </w:rPr>
        <w:t>障害支援の分野で業務に従事している者</w:t>
      </w:r>
    </w:p>
    <w:p w:rsidR="007E0C3A" w:rsidRPr="00302241" w:rsidRDefault="00FB58E0" w:rsidP="00302241">
      <w:pPr>
        <w:pStyle w:val="a4"/>
        <w:numPr>
          <w:ilvl w:val="0"/>
          <w:numId w:val="3"/>
        </w:numPr>
        <w:spacing w:line="252" w:lineRule="exact"/>
        <w:ind w:leftChars="0"/>
        <w:rPr>
          <w:rFonts w:ascii="BIZ UDPゴシック" w:eastAsia="BIZ UDPゴシック" w:hAnsi="BIZ UDPゴシック" w:hint="default"/>
        </w:rPr>
      </w:pPr>
      <w:r w:rsidRPr="00302241">
        <w:rPr>
          <w:rFonts w:ascii="BIZ UDPゴシック" w:eastAsia="BIZ UDPゴシック" w:hAnsi="BIZ UDPゴシック"/>
        </w:rPr>
        <w:t>都道府県・市町村等において</w:t>
      </w:r>
      <w:r w:rsidR="009E4131" w:rsidRPr="00302241">
        <w:rPr>
          <w:rFonts w:ascii="BIZ UDPゴシック" w:eastAsia="BIZ UDPゴシック" w:hAnsi="BIZ UDPゴシック"/>
        </w:rPr>
        <w:t>外国人児童生徒</w:t>
      </w:r>
      <w:r w:rsidR="00302241" w:rsidRPr="00302241">
        <w:rPr>
          <w:rFonts w:ascii="BIZ UDPゴシック" w:eastAsia="BIZ UDPゴシック" w:hAnsi="BIZ UDPゴシック"/>
        </w:rPr>
        <w:t>や家族</w:t>
      </w:r>
      <w:r w:rsidR="009E4131" w:rsidRPr="00302241">
        <w:rPr>
          <w:rFonts w:ascii="BIZ UDPゴシック" w:eastAsia="BIZ UDPゴシック" w:hAnsi="BIZ UDPゴシック"/>
        </w:rPr>
        <w:t>の支援</w:t>
      </w:r>
      <w:r w:rsidR="0047249E" w:rsidRPr="00302241">
        <w:rPr>
          <w:rFonts w:ascii="BIZ UDPゴシック" w:eastAsia="BIZ UDPゴシック" w:hAnsi="BIZ UDPゴシック"/>
        </w:rPr>
        <w:t>等</w:t>
      </w:r>
      <w:r w:rsidR="001072B8" w:rsidRPr="00302241">
        <w:rPr>
          <w:rFonts w:ascii="BIZ UDPゴシック" w:eastAsia="BIZ UDPゴシック" w:hAnsi="BIZ UDPゴシック"/>
        </w:rPr>
        <w:t>に関わる者</w:t>
      </w:r>
    </w:p>
    <w:p w:rsidR="0001154E" w:rsidRPr="0060569C" w:rsidRDefault="00137A32" w:rsidP="0047249E">
      <w:pPr>
        <w:pStyle w:val="a4"/>
        <w:numPr>
          <w:ilvl w:val="0"/>
          <w:numId w:val="3"/>
        </w:numPr>
        <w:spacing w:line="252" w:lineRule="exact"/>
        <w:ind w:leftChars="0"/>
        <w:rPr>
          <w:rFonts w:ascii="BIZ UDPゴシック" w:eastAsia="BIZ UDPゴシック" w:hAnsi="BIZ UDPゴシック" w:hint="default"/>
        </w:rPr>
      </w:pPr>
      <w:r>
        <w:rPr>
          <w:rFonts w:ascii="BIZ UDPゴシック" w:eastAsia="BIZ UDPゴシック" w:hAnsi="BIZ UDPゴシック"/>
        </w:rPr>
        <w:t>今後、外国人児童等に係る支援者等を志している者</w:t>
      </w:r>
    </w:p>
    <w:p w:rsidR="007E0C3A" w:rsidRPr="0060569C" w:rsidRDefault="007E0C3A">
      <w:pPr>
        <w:spacing w:line="252" w:lineRule="exact"/>
        <w:rPr>
          <w:rFonts w:ascii="BIZ UDPゴシック" w:eastAsia="BIZ UDPゴシック" w:hAnsi="BIZ UDPゴシック" w:hint="default"/>
        </w:rPr>
      </w:pPr>
    </w:p>
    <w:p w:rsidR="007E0C3A" w:rsidRPr="0060569C" w:rsidRDefault="00FB58E0">
      <w:pPr>
        <w:spacing w:line="252" w:lineRule="exact"/>
        <w:rPr>
          <w:rFonts w:ascii="BIZ UDPゴシック" w:eastAsia="BIZ UDPゴシック" w:hAnsi="BIZ UDPゴシック" w:hint="default"/>
        </w:rPr>
      </w:pPr>
      <w:r w:rsidRPr="0060569C">
        <w:rPr>
          <w:rFonts w:ascii="BIZ UDPゴシック" w:eastAsia="BIZ UDPゴシック" w:hAnsi="BIZ UDPゴシック"/>
        </w:rPr>
        <w:t>８</w:t>
      </w:r>
      <w:r w:rsidR="001072B8" w:rsidRPr="0060569C">
        <w:rPr>
          <w:rFonts w:ascii="BIZ UDPゴシック" w:eastAsia="BIZ UDPゴシック" w:hAnsi="BIZ UDPゴシック"/>
        </w:rPr>
        <w:t xml:space="preserve">　セミナー参加費</w:t>
      </w:r>
      <w:r w:rsidR="00A35779">
        <w:rPr>
          <w:rFonts w:ascii="BIZ UDPゴシック" w:eastAsia="BIZ UDPゴシック" w:hAnsi="BIZ UDPゴシック"/>
        </w:rPr>
        <w:t xml:space="preserve">　　</w:t>
      </w:r>
      <w:r w:rsidR="000A04F0" w:rsidRPr="0060569C">
        <w:rPr>
          <w:rFonts w:ascii="BIZ UDPゴシック" w:eastAsia="BIZ UDPゴシック" w:hAnsi="BIZ UDPゴシック"/>
        </w:rPr>
        <w:t>無料</w:t>
      </w:r>
    </w:p>
    <w:p w:rsidR="007E0C3A" w:rsidRPr="0060569C" w:rsidRDefault="007E0C3A">
      <w:pPr>
        <w:spacing w:line="252" w:lineRule="exact"/>
        <w:rPr>
          <w:rFonts w:ascii="BIZ UDPゴシック" w:eastAsia="BIZ UDPゴシック" w:hAnsi="BIZ UDPゴシック" w:hint="default"/>
        </w:rPr>
      </w:pPr>
    </w:p>
    <w:p w:rsidR="007E0C3A" w:rsidRPr="0060569C" w:rsidRDefault="00FB58E0">
      <w:pPr>
        <w:spacing w:line="252" w:lineRule="exact"/>
        <w:rPr>
          <w:rFonts w:ascii="BIZ UDPゴシック" w:eastAsia="BIZ UDPゴシック" w:hAnsi="BIZ UDPゴシック" w:hint="default"/>
        </w:rPr>
      </w:pPr>
      <w:r w:rsidRPr="0060569C">
        <w:rPr>
          <w:rFonts w:ascii="BIZ UDPゴシック" w:eastAsia="BIZ UDPゴシック" w:hAnsi="BIZ UDPゴシック"/>
        </w:rPr>
        <w:t>９</w:t>
      </w:r>
      <w:r w:rsidR="001072B8" w:rsidRPr="0060569C">
        <w:rPr>
          <w:rFonts w:ascii="BIZ UDPゴシック" w:eastAsia="BIZ UDPゴシック" w:hAnsi="BIZ UDPゴシック"/>
        </w:rPr>
        <w:t xml:space="preserve">　申し込み</w:t>
      </w:r>
    </w:p>
    <w:p w:rsidR="00BA6466" w:rsidRDefault="00D17DA8" w:rsidP="00BA6466">
      <w:pPr>
        <w:spacing w:line="252" w:lineRule="exact"/>
        <w:rPr>
          <w:rFonts w:ascii="BIZ UDPゴシック" w:eastAsia="BIZ UDPゴシック" w:hAnsi="BIZ UDPゴシック" w:hint="default"/>
        </w:rPr>
      </w:pPr>
      <w:r w:rsidRPr="0060569C">
        <w:rPr>
          <w:rFonts w:ascii="BIZ UDPゴシック" w:eastAsia="BIZ UDPゴシック" w:hAnsi="BIZ UDPゴシック"/>
        </w:rPr>
        <w:t xml:space="preserve">　　　</w:t>
      </w:r>
      <w:r w:rsidR="00225456">
        <w:rPr>
          <w:rFonts w:ascii="BIZ UDPゴシック" w:eastAsia="BIZ UDPゴシック" w:hAnsi="BIZ UDPゴシック"/>
        </w:rPr>
        <w:t>発達障害情報・支援センターホームページ（トップページ左下）より</w:t>
      </w:r>
      <w:r w:rsidR="001072B8" w:rsidRPr="0060569C">
        <w:rPr>
          <w:rFonts w:ascii="BIZ UDPゴシック" w:eastAsia="BIZ UDPゴシック" w:hAnsi="BIZ UDPゴシック"/>
        </w:rPr>
        <w:t>、申込フォー</w:t>
      </w:r>
      <w:r w:rsidR="004107FB" w:rsidRPr="0060569C">
        <w:rPr>
          <w:rFonts w:ascii="BIZ UDPゴシック" w:eastAsia="BIZ UDPゴシック" w:hAnsi="BIZ UDPゴシック"/>
        </w:rPr>
        <w:t>ムに</w:t>
      </w:r>
    </w:p>
    <w:p w:rsidR="00707D24" w:rsidRDefault="004107FB" w:rsidP="00BA6466">
      <w:pPr>
        <w:spacing w:line="252" w:lineRule="exact"/>
        <w:ind w:firstLineChars="100" w:firstLine="241"/>
        <w:rPr>
          <w:rFonts w:ascii="BIZ UDPゴシック" w:eastAsia="BIZ UDPゴシック" w:hAnsi="BIZ UDPゴシック" w:hint="default"/>
        </w:rPr>
      </w:pPr>
      <w:r w:rsidRPr="0060569C">
        <w:rPr>
          <w:rFonts w:ascii="BIZ UDPゴシック" w:eastAsia="BIZ UDPゴシック" w:hAnsi="BIZ UDPゴシック"/>
        </w:rPr>
        <w:t>従って直接お申込みください。</w:t>
      </w:r>
    </w:p>
    <w:p w:rsidR="00AD40DA" w:rsidRDefault="00225456" w:rsidP="00BA6466">
      <w:pPr>
        <w:spacing w:line="252" w:lineRule="exact"/>
        <w:ind w:firstLineChars="100" w:firstLine="241"/>
        <w:rPr>
          <w:rFonts w:ascii="BIZ UDPゴシック" w:eastAsia="BIZ UDPゴシック" w:hAnsi="BIZ UDPゴシック" w:hint="default"/>
        </w:rPr>
      </w:pPr>
      <w:r>
        <w:rPr>
          <w:rFonts w:ascii="BIZ UDPゴシック" w:eastAsia="BIZ UDPゴシック" w:hAnsi="BIZ UDPゴシック"/>
        </w:rPr>
        <w:t>または、チラシ掲載のQRコードより、申込フォーム</w:t>
      </w:r>
      <w:r w:rsidR="00707D24">
        <w:rPr>
          <w:rFonts w:ascii="BIZ UDPゴシック" w:eastAsia="BIZ UDPゴシック" w:hAnsi="BIZ UDPゴシック"/>
        </w:rPr>
        <w:t>に従ってお申込みください。</w:t>
      </w:r>
    </w:p>
    <w:p w:rsidR="007E0C3A" w:rsidRPr="0060569C" w:rsidRDefault="004107FB" w:rsidP="00707D24">
      <w:pPr>
        <w:spacing w:line="252" w:lineRule="exact"/>
        <w:ind w:firstLineChars="100" w:firstLine="241"/>
        <w:rPr>
          <w:rFonts w:ascii="BIZ UDPゴシック" w:eastAsia="BIZ UDPゴシック" w:hAnsi="BIZ UDPゴシック" w:hint="default"/>
        </w:rPr>
      </w:pPr>
      <w:r w:rsidRPr="0060569C">
        <w:rPr>
          <w:rFonts w:ascii="BIZ UDPゴシック" w:eastAsia="BIZ UDPゴシック" w:hAnsi="BIZ UDPゴシック"/>
        </w:rPr>
        <w:t>それ以外の申込方法を希望される方は、</w:t>
      </w:r>
      <w:r w:rsidR="001072B8" w:rsidRPr="0060569C">
        <w:rPr>
          <w:rFonts w:ascii="BIZ UDPゴシック" w:eastAsia="BIZ UDPゴシック" w:hAnsi="BIZ UDPゴシック"/>
        </w:rPr>
        <w:t>下記【お問い合わせ】先にご連絡ください。</w:t>
      </w:r>
    </w:p>
    <w:p w:rsidR="007E0C3A" w:rsidRPr="00707D24" w:rsidRDefault="00775231" w:rsidP="00775231">
      <w:pPr>
        <w:spacing w:line="252" w:lineRule="exact"/>
        <w:ind w:firstLineChars="100" w:firstLine="241"/>
        <w:rPr>
          <w:rFonts w:ascii="BIZ UDPゴシック" w:eastAsia="BIZ UDPゴシック" w:hAnsi="BIZ UDPゴシック" w:hint="default"/>
        </w:rPr>
      </w:pPr>
      <w:r>
        <w:rPr>
          <w:rFonts w:ascii="BIZ UDPゴシック" w:eastAsia="BIZ UDPゴシック" w:hAnsi="BIZ UDPゴシック"/>
        </w:rPr>
        <w:t>※</w:t>
      </w:r>
      <w:r w:rsidRPr="00963754">
        <w:rPr>
          <w:rFonts w:ascii="BIZ UDPゴシック" w:eastAsia="BIZ UDPゴシック" w:hAnsi="BIZ UDPゴシック"/>
          <w:u w:val="single"/>
        </w:rPr>
        <w:t>配信</w:t>
      </w:r>
      <w:r w:rsidRPr="0058554B">
        <w:rPr>
          <w:rFonts w:ascii="BIZ UDPゴシック" w:eastAsia="BIZ UDPゴシック" w:hAnsi="BIZ UDPゴシック"/>
          <w:u w:val="single"/>
        </w:rPr>
        <w:t>当日、視聴ができなかった申込者を対象に、オンデマンド配信を予定。</w:t>
      </w:r>
    </w:p>
    <w:p w:rsidR="00775231" w:rsidRDefault="00775231">
      <w:pPr>
        <w:spacing w:line="252" w:lineRule="exact"/>
        <w:rPr>
          <w:rFonts w:ascii="BIZ UDPゴシック" w:eastAsia="BIZ UDPゴシック" w:hAnsi="BIZ UDPゴシック" w:hint="default"/>
        </w:rPr>
      </w:pPr>
    </w:p>
    <w:p w:rsidR="007E0C3A" w:rsidRPr="0060569C" w:rsidRDefault="00FB58E0">
      <w:pPr>
        <w:spacing w:line="252" w:lineRule="exact"/>
        <w:rPr>
          <w:rFonts w:ascii="BIZ UDPゴシック" w:eastAsia="BIZ UDPゴシック" w:hAnsi="BIZ UDPゴシック" w:hint="default"/>
        </w:rPr>
      </w:pPr>
      <w:r w:rsidRPr="0060569C">
        <w:rPr>
          <w:rFonts w:ascii="BIZ UDPゴシック" w:eastAsia="BIZ UDPゴシック" w:hAnsi="BIZ UDPゴシック"/>
        </w:rPr>
        <w:t>１０</w:t>
      </w:r>
      <w:r w:rsidR="001072B8" w:rsidRPr="0060569C">
        <w:rPr>
          <w:rFonts w:ascii="BIZ UDPゴシック" w:eastAsia="BIZ UDPゴシック" w:hAnsi="BIZ UDPゴシック"/>
        </w:rPr>
        <w:t xml:space="preserve">　申込締切</w:t>
      </w:r>
    </w:p>
    <w:p w:rsidR="007E0C3A" w:rsidRPr="0060569C" w:rsidRDefault="00074E0B">
      <w:pPr>
        <w:spacing w:line="252" w:lineRule="exact"/>
        <w:rPr>
          <w:rFonts w:ascii="BIZ UDPゴシック" w:eastAsia="BIZ UDPゴシック" w:hAnsi="BIZ UDPゴシック" w:hint="default"/>
        </w:rPr>
      </w:pPr>
      <w:r w:rsidRPr="0060569C">
        <w:rPr>
          <w:rFonts w:ascii="BIZ UDPゴシック" w:eastAsia="BIZ UDPゴシック" w:hAnsi="BIZ UDPゴシック"/>
        </w:rPr>
        <w:t xml:space="preserve">　　　申し込み締め切りは、１１</w:t>
      </w:r>
      <w:r w:rsidR="00FB58E0" w:rsidRPr="0060569C">
        <w:rPr>
          <w:rFonts w:ascii="BIZ UDPゴシック" w:eastAsia="BIZ UDPゴシック" w:hAnsi="BIZ UDPゴシック"/>
        </w:rPr>
        <w:t>月</w:t>
      </w:r>
      <w:r w:rsidR="005748AD">
        <w:rPr>
          <w:rFonts w:ascii="BIZ UDPゴシック" w:eastAsia="BIZ UDPゴシック" w:hAnsi="BIZ UDPゴシック"/>
        </w:rPr>
        <w:t>１</w:t>
      </w:r>
      <w:r w:rsidR="00E823B4">
        <w:rPr>
          <w:rFonts w:ascii="BIZ UDPゴシック" w:eastAsia="BIZ UDPゴシック" w:hAnsi="BIZ UDPゴシック"/>
        </w:rPr>
        <w:t>５日（日</w:t>
      </w:r>
      <w:r w:rsidR="001072B8" w:rsidRPr="0060569C">
        <w:rPr>
          <w:rFonts w:ascii="BIZ UDPゴシック" w:eastAsia="BIZ UDPゴシック" w:hAnsi="BIZ UDPゴシック"/>
        </w:rPr>
        <w:t>）です。</w:t>
      </w:r>
    </w:p>
    <w:p w:rsidR="007E0C3A" w:rsidRPr="0060569C" w:rsidRDefault="001072B8">
      <w:pPr>
        <w:spacing w:line="252" w:lineRule="exact"/>
        <w:rPr>
          <w:rFonts w:ascii="BIZ UDPゴシック" w:eastAsia="BIZ UDPゴシック" w:hAnsi="BIZ UDPゴシック" w:hint="default"/>
        </w:rPr>
      </w:pPr>
      <w:r w:rsidRPr="0060569C">
        <w:rPr>
          <w:rFonts w:ascii="BIZ UDPゴシック" w:eastAsia="BIZ UDPゴシック" w:hAnsi="BIZ UDPゴシック"/>
        </w:rPr>
        <w:t xml:space="preserve">　　</w:t>
      </w:r>
      <w:r w:rsidR="00271E06" w:rsidRPr="0060569C">
        <w:rPr>
          <w:rFonts w:ascii="BIZ UDPゴシック" w:eastAsia="BIZ UDPゴシック" w:hAnsi="BIZ UDPゴシック"/>
        </w:rPr>
        <w:t>申し込みいただいた</w:t>
      </w:r>
      <w:r w:rsidRPr="0060569C">
        <w:rPr>
          <w:rFonts w:ascii="BIZ UDPゴシック" w:eastAsia="BIZ UDPゴシック" w:hAnsi="BIZ UDPゴシック"/>
        </w:rPr>
        <w:t>方へは別途</w:t>
      </w:r>
      <w:r w:rsidR="004107FB" w:rsidRPr="0060569C">
        <w:rPr>
          <w:rFonts w:ascii="BIZ UDPゴシック" w:eastAsia="BIZ UDPゴシック" w:hAnsi="BIZ UDPゴシック"/>
        </w:rPr>
        <w:t>メールにて</w:t>
      </w:r>
      <w:r w:rsidR="009C0337" w:rsidRPr="0060569C">
        <w:rPr>
          <w:rFonts w:ascii="BIZ UDPゴシック" w:eastAsia="BIZ UDPゴシック" w:hAnsi="BIZ UDPゴシック"/>
        </w:rPr>
        <w:t>受講方法に関する</w:t>
      </w:r>
      <w:r w:rsidRPr="0060569C">
        <w:rPr>
          <w:rFonts w:ascii="BIZ UDPゴシック" w:eastAsia="BIZ UDPゴシック" w:hAnsi="BIZ UDPゴシック"/>
        </w:rPr>
        <w:t>ご連絡を差し上げます。</w:t>
      </w:r>
    </w:p>
    <w:p w:rsidR="00F20E73" w:rsidRPr="009C0337" w:rsidRDefault="00F20E73">
      <w:pPr>
        <w:spacing w:line="252" w:lineRule="exact"/>
        <w:rPr>
          <w:rFonts w:hint="default"/>
        </w:rPr>
      </w:pPr>
    </w:p>
    <w:tbl>
      <w:tblPr>
        <w:tblW w:w="5430" w:type="dxa"/>
        <w:tblInd w:w="4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0"/>
      </w:tblGrid>
      <w:tr w:rsidR="007E0C3A" w:rsidTr="00A35779">
        <w:trPr>
          <w:trHeight w:val="1507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0C3A" w:rsidRDefault="001072B8">
            <w:pPr>
              <w:spacing w:line="252" w:lineRule="exact"/>
              <w:rPr>
                <w:rFonts w:ascii="BIZ UDPゴシック" w:eastAsia="BIZ UDPゴシック" w:hAnsi="BIZ UDPゴシック" w:hint="default"/>
                <w:sz w:val="21"/>
              </w:rPr>
            </w:pPr>
            <w:r w:rsidRPr="0060569C">
              <w:rPr>
                <w:rFonts w:ascii="BIZ UDPゴシック" w:eastAsia="BIZ UDPゴシック" w:hAnsi="BIZ UDPゴシック"/>
                <w:sz w:val="21"/>
              </w:rPr>
              <w:t>【お問い合わせ】</w:t>
            </w:r>
          </w:p>
          <w:p w:rsidR="007E0C3A" w:rsidRPr="0060569C" w:rsidRDefault="001072B8" w:rsidP="002627F6">
            <w:pPr>
              <w:spacing w:line="252" w:lineRule="exact"/>
              <w:ind w:firstLineChars="100" w:firstLine="211"/>
              <w:rPr>
                <w:rFonts w:ascii="BIZ UDPゴシック" w:eastAsia="BIZ UDPゴシック" w:hAnsi="BIZ UDPゴシック" w:hint="default"/>
              </w:rPr>
            </w:pPr>
            <w:r w:rsidRPr="0060569C">
              <w:rPr>
                <w:rFonts w:ascii="BIZ UDPゴシック" w:eastAsia="BIZ UDPゴシック" w:hAnsi="BIZ UDPゴシック"/>
                <w:sz w:val="21"/>
              </w:rPr>
              <w:t>国立障害者リハビリテーションセンター　企画・情報部</w:t>
            </w:r>
          </w:p>
          <w:p w:rsidR="007E0C3A" w:rsidRPr="0060569C" w:rsidRDefault="0047249E" w:rsidP="0060569C">
            <w:pPr>
              <w:wordWrap w:val="0"/>
              <w:spacing w:line="252" w:lineRule="exact"/>
              <w:ind w:right="1265"/>
              <w:jc w:val="center"/>
              <w:rPr>
                <w:rFonts w:ascii="BIZ UDPゴシック" w:eastAsia="BIZ UDPゴシック" w:hAnsi="BIZ UDPゴシック" w:hint="default"/>
              </w:rPr>
            </w:pPr>
            <w:r w:rsidRPr="0060569C">
              <w:rPr>
                <w:rFonts w:ascii="BIZ UDPゴシック" w:eastAsia="BIZ UDPゴシック" w:hAnsi="BIZ UDPゴシック"/>
                <w:sz w:val="21"/>
              </w:rPr>
              <w:t xml:space="preserve">発達障害情報・支援センター　</w:t>
            </w:r>
            <w:r w:rsidR="00504E7D">
              <w:rPr>
                <w:rFonts w:ascii="BIZ UDPゴシック" w:eastAsia="BIZ UDPゴシック" w:hAnsi="BIZ UDPゴシック"/>
                <w:sz w:val="21"/>
              </w:rPr>
              <w:t>（</w:t>
            </w:r>
            <w:r w:rsidRPr="0060569C">
              <w:rPr>
                <w:rFonts w:ascii="BIZ UDPゴシック" w:eastAsia="BIZ UDPゴシック" w:hAnsi="BIZ UDPゴシック"/>
                <w:sz w:val="21"/>
              </w:rPr>
              <w:t>与那城</w:t>
            </w:r>
            <w:bookmarkStart w:id="0" w:name="_GoBack"/>
            <w:bookmarkEnd w:id="0"/>
            <w:r w:rsidR="00504E7D">
              <w:rPr>
                <w:rFonts w:ascii="BIZ UDPゴシック" w:eastAsia="BIZ UDPゴシック" w:hAnsi="BIZ UDPゴシック"/>
                <w:sz w:val="21"/>
              </w:rPr>
              <w:t>）</w:t>
            </w:r>
          </w:p>
          <w:p w:rsidR="007E0C3A" w:rsidRPr="0060569C" w:rsidRDefault="001072B8">
            <w:pPr>
              <w:spacing w:line="252" w:lineRule="exact"/>
              <w:rPr>
                <w:rFonts w:ascii="BIZ UDPゴシック" w:eastAsia="BIZ UDPゴシック" w:hAnsi="BIZ UDPゴシック" w:hint="default"/>
                <w:lang w:eastAsia="zh-CN"/>
              </w:rPr>
            </w:pPr>
            <w:r w:rsidRPr="0060569C">
              <w:rPr>
                <w:rFonts w:ascii="BIZ UDPゴシック" w:eastAsia="BIZ UDPゴシック" w:hAnsi="BIZ UDPゴシック"/>
                <w:sz w:val="21"/>
              </w:rPr>
              <w:t xml:space="preserve">    </w:t>
            </w:r>
            <w:r w:rsidR="0060569C">
              <w:rPr>
                <w:rFonts w:ascii="BIZ UDPゴシック" w:eastAsia="BIZ UDPゴシック" w:hAnsi="BIZ UDPゴシック"/>
                <w:sz w:val="21"/>
              </w:rPr>
              <w:t>TEL</w:t>
            </w:r>
            <w:r w:rsidRPr="0060569C">
              <w:rPr>
                <w:rFonts w:ascii="BIZ UDPゴシック" w:eastAsia="BIZ UDPゴシック" w:hAnsi="BIZ UDPゴシック"/>
                <w:sz w:val="21"/>
                <w:lang w:eastAsia="zh-CN"/>
              </w:rPr>
              <w:t xml:space="preserve">　　04-2995-3100（内線</w:t>
            </w:r>
            <w:r w:rsidR="00BA225D" w:rsidRPr="0060569C">
              <w:rPr>
                <w:rFonts w:ascii="BIZ UDPゴシック" w:eastAsia="BIZ UDPゴシック" w:hAnsi="BIZ UDPゴシック"/>
                <w:sz w:val="21"/>
                <w:lang w:eastAsia="zh-CN"/>
              </w:rPr>
              <w:t>2</w:t>
            </w:r>
            <w:r w:rsidR="00BA225D" w:rsidRPr="0060569C">
              <w:rPr>
                <w:rFonts w:ascii="BIZ UDPゴシック" w:eastAsia="BIZ UDPゴシック" w:hAnsi="BIZ UDPゴシック"/>
                <w:sz w:val="21"/>
              </w:rPr>
              <w:t>590</w:t>
            </w:r>
            <w:r w:rsidRPr="0060569C">
              <w:rPr>
                <w:rFonts w:ascii="BIZ UDPゴシック" w:eastAsia="BIZ UDPゴシック" w:hAnsi="BIZ UDPゴシック"/>
                <w:sz w:val="21"/>
                <w:lang w:eastAsia="zh-CN"/>
              </w:rPr>
              <w:t>）</w:t>
            </w:r>
          </w:p>
          <w:p w:rsidR="007E0C3A" w:rsidRPr="0060569C" w:rsidRDefault="001072B8">
            <w:pPr>
              <w:spacing w:line="252" w:lineRule="exact"/>
              <w:rPr>
                <w:rFonts w:ascii="BIZ UDPゴシック" w:eastAsia="BIZ UDPゴシック" w:hAnsi="BIZ UDPゴシック" w:hint="default"/>
                <w:lang w:eastAsia="zh-CN"/>
              </w:rPr>
            </w:pPr>
            <w:r w:rsidRPr="0060569C">
              <w:rPr>
                <w:rFonts w:ascii="BIZ UDPゴシック" w:eastAsia="BIZ UDPゴシック" w:hAnsi="BIZ UDPゴシック"/>
                <w:sz w:val="21"/>
                <w:lang w:eastAsia="zh-CN"/>
              </w:rPr>
              <w:t xml:space="preserve">　　　FAX　04-2995-3137</w:t>
            </w:r>
          </w:p>
          <w:p w:rsidR="00E34C99" w:rsidRDefault="0060569C" w:rsidP="00693724">
            <w:pPr>
              <w:spacing w:line="252" w:lineRule="exact"/>
              <w:rPr>
                <w:rFonts w:ascii="BIZ UDPゴシック" w:eastAsia="BIZ UDPゴシック" w:hAnsi="BIZ UDPゴシック" w:hint="default"/>
                <w:u w:color="0000FF"/>
              </w:rPr>
            </w:pPr>
            <w:r>
              <w:rPr>
                <w:rFonts w:ascii="BIZ UDPゴシック" w:eastAsia="BIZ UDPゴシック" w:hAnsi="BIZ UDPゴシック"/>
                <w:sz w:val="21"/>
                <w:lang w:eastAsia="zh-CN"/>
              </w:rPr>
              <w:t xml:space="preserve">  </w:t>
            </w:r>
            <w:r w:rsidR="001072B8" w:rsidRPr="0060569C">
              <w:rPr>
                <w:rFonts w:ascii="BIZ UDPゴシック" w:eastAsia="BIZ UDPゴシック" w:hAnsi="BIZ UDPゴシック"/>
                <w:sz w:val="21"/>
                <w:lang w:eastAsia="zh-CN"/>
              </w:rPr>
              <w:t xml:space="preserve"> </w:t>
            </w:r>
            <w:r w:rsidR="001072B8" w:rsidRPr="0060569C">
              <w:rPr>
                <w:rFonts w:ascii="BIZ UDPゴシック" w:eastAsia="BIZ UDPゴシック" w:hAnsi="BIZ UDPゴシック"/>
                <w:sz w:val="21"/>
              </w:rPr>
              <w:t xml:space="preserve">mail:　</w:t>
            </w:r>
            <w:hyperlink r:id="rId8" w:history="1">
              <w:r w:rsidR="002627F6" w:rsidRPr="00331990">
                <w:rPr>
                  <w:rStyle w:val="a3"/>
                  <w:rFonts w:ascii="BIZ UDPゴシック" w:eastAsia="BIZ UDPゴシック" w:hAnsi="BIZ UDPゴシック"/>
                  <w:u w:color="0000FF"/>
                </w:rPr>
                <w:t>hattatu-i</w:t>
              </w:r>
              <w:r w:rsidR="002627F6" w:rsidRPr="00331990">
                <w:rPr>
                  <w:rStyle w:val="a3"/>
                  <w:rFonts w:ascii="BIZ UDPゴシック" w:eastAsia="BIZ UDPゴシック" w:hAnsi="BIZ UDPゴシック" w:hint="default"/>
                  <w:u w:color="0000FF"/>
                </w:rPr>
                <w:t>sc</w:t>
              </w:r>
              <w:r w:rsidR="002627F6" w:rsidRPr="00331990">
                <w:rPr>
                  <w:rStyle w:val="a3"/>
                  <w:rFonts w:ascii="BIZ UDPゴシック" w:eastAsia="BIZ UDPゴシック" w:hAnsi="BIZ UDPゴシック"/>
                  <w:u w:color="0000FF"/>
                </w:rPr>
                <w:t>@rehab.go.jp</w:t>
              </w:r>
            </w:hyperlink>
          </w:p>
          <w:p w:rsidR="00E34C99" w:rsidRPr="00E34C99" w:rsidRDefault="00E34C99" w:rsidP="00693724">
            <w:pPr>
              <w:spacing w:line="252" w:lineRule="exact"/>
              <w:rPr>
                <w:rFonts w:ascii="BIZ UDPゴシック" w:eastAsia="BIZ UDPゴシック" w:hAnsi="BIZ UDPゴシック" w:hint="default"/>
                <w:u w:color="0000FF"/>
              </w:rPr>
            </w:pPr>
          </w:p>
        </w:tc>
      </w:tr>
    </w:tbl>
    <w:p w:rsidR="007E0C3A" w:rsidRDefault="007E0C3A" w:rsidP="00693724">
      <w:pPr>
        <w:rPr>
          <w:rFonts w:hint="default"/>
        </w:rPr>
      </w:pPr>
    </w:p>
    <w:sectPr w:rsidR="007E0C3A" w:rsidSect="00065605">
      <w:footnotePr>
        <w:numRestart w:val="eachPage"/>
      </w:footnotePr>
      <w:endnotePr>
        <w:numFmt w:val="decimal"/>
      </w:endnotePr>
      <w:pgSz w:w="11906" w:h="16838"/>
      <w:pgMar w:top="0" w:right="1134" w:bottom="709" w:left="1134" w:header="1134" w:footer="0" w:gutter="0"/>
      <w:cols w:space="720"/>
      <w:docGrid w:type="linesAndChars" w:linePitch="252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8E5" w:rsidRDefault="004A68E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A68E5" w:rsidRDefault="004A68E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8E5" w:rsidRDefault="004A68E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A68E5" w:rsidRDefault="004A68E5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01A5C"/>
    <w:multiLevelType w:val="hybridMultilevel"/>
    <w:tmpl w:val="892E5598"/>
    <w:lvl w:ilvl="0" w:tplc="8796F02C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597B1FB3"/>
    <w:multiLevelType w:val="hybridMultilevel"/>
    <w:tmpl w:val="138EA608"/>
    <w:lvl w:ilvl="0" w:tplc="66A8AA5C">
      <w:start w:val="1"/>
      <w:numFmt w:val="decimalEnclosedCircle"/>
      <w:lvlText w:val="%1"/>
      <w:lvlJc w:val="left"/>
      <w:pPr>
        <w:ind w:left="9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2">
    <w:nsid w:val="6F072F4A"/>
    <w:multiLevelType w:val="hybridMultilevel"/>
    <w:tmpl w:val="3F6C8D34"/>
    <w:lvl w:ilvl="0" w:tplc="01CC3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5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B8"/>
    <w:rsid w:val="0001154E"/>
    <w:rsid w:val="00065605"/>
    <w:rsid w:val="00074E0B"/>
    <w:rsid w:val="000932BA"/>
    <w:rsid w:val="0009661F"/>
    <w:rsid w:val="000A04F0"/>
    <w:rsid w:val="000C3275"/>
    <w:rsid w:val="000C5453"/>
    <w:rsid w:val="000F09AB"/>
    <w:rsid w:val="001072B8"/>
    <w:rsid w:val="001257FF"/>
    <w:rsid w:val="00137894"/>
    <w:rsid w:val="00137A32"/>
    <w:rsid w:val="00162D70"/>
    <w:rsid w:val="001B5C66"/>
    <w:rsid w:val="001E1E2D"/>
    <w:rsid w:val="00225456"/>
    <w:rsid w:val="0023680D"/>
    <w:rsid w:val="002627F6"/>
    <w:rsid w:val="00271E06"/>
    <w:rsid w:val="002833CB"/>
    <w:rsid w:val="00297715"/>
    <w:rsid w:val="002E140E"/>
    <w:rsid w:val="002E46EE"/>
    <w:rsid w:val="00302241"/>
    <w:rsid w:val="003F4A31"/>
    <w:rsid w:val="004107FB"/>
    <w:rsid w:val="00414582"/>
    <w:rsid w:val="00425365"/>
    <w:rsid w:val="00465CB0"/>
    <w:rsid w:val="0047249E"/>
    <w:rsid w:val="00497E31"/>
    <w:rsid w:val="004A68E5"/>
    <w:rsid w:val="004C22DA"/>
    <w:rsid w:val="004C38D6"/>
    <w:rsid w:val="004D5931"/>
    <w:rsid w:val="004F6646"/>
    <w:rsid w:val="00504E7D"/>
    <w:rsid w:val="005574F7"/>
    <w:rsid w:val="00565BB7"/>
    <w:rsid w:val="005748AD"/>
    <w:rsid w:val="0058554B"/>
    <w:rsid w:val="005957C8"/>
    <w:rsid w:val="005E2757"/>
    <w:rsid w:val="0060569C"/>
    <w:rsid w:val="006465E3"/>
    <w:rsid w:val="00653C01"/>
    <w:rsid w:val="00673476"/>
    <w:rsid w:val="00693724"/>
    <w:rsid w:val="006B36BA"/>
    <w:rsid w:val="006E64FD"/>
    <w:rsid w:val="0070126A"/>
    <w:rsid w:val="00707D24"/>
    <w:rsid w:val="007179B1"/>
    <w:rsid w:val="00720524"/>
    <w:rsid w:val="00730048"/>
    <w:rsid w:val="007338D4"/>
    <w:rsid w:val="007572AD"/>
    <w:rsid w:val="00775231"/>
    <w:rsid w:val="00793E87"/>
    <w:rsid w:val="007A3346"/>
    <w:rsid w:val="007D53A2"/>
    <w:rsid w:val="007E0C3A"/>
    <w:rsid w:val="007F57E8"/>
    <w:rsid w:val="00817A0D"/>
    <w:rsid w:val="008436F7"/>
    <w:rsid w:val="00845B8C"/>
    <w:rsid w:val="0085288E"/>
    <w:rsid w:val="008A1FF7"/>
    <w:rsid w:val="008D0B72"/>
    <w:rsid w:val="00902CAC"/>
    <w:rsid w:val="00904FAA"/>
    <w:rsid w:val="00922DF8"/>
    <w:rsid w:val="00934E8C"/>
    <w:rsid w:val="00963754"/>
    <w:rsid w:val="009923D5"/>
    <w:rsid w:val="00994626"/>
    <w:rsid w:val="009B2CB4"/>
    <w:rsid w:val="009C0337"/>
    <w:rsid w:val="009C4A7E"/>
    <w:rsid w:val="009D1D5E"/>
    <w:rsid w:val="009D5A31"/>
    <w:rsid w:val="009E4131"/>
    <w:rsid w:val="009F6C88"/>
    <w:rsid w:val="00A05B33"/>
    <w:rsid w:val="00A3172B"/>
    <w:rsid w:val="00A35779"/>
    <w:rsid w:val="00A57B75"/>
    <w:rsid w:val="00A71A92"/>
    <w:rsid w:val="00A8402A"/>
    <w:rsid w:val="00AC5A82"/>
    <w:rsid w:val="00AD40DA"/>
    <w:rsid w:val="00B33D94"/>
    <w:rsid w:val="00B7646A"/>
    <w:rsid w:val="00BA225D"/>
    <w:rsid w:val="00BA6466"/>
    <w:rsid w:val="00BB5571"/>
    <w:rsid w:val="00BE7539"/>
    <w:rsid w:val="00C016B1"/>
    <w:rsid w:val="00C12790"/>
    <w:rsid w:val="00C24800"/>
    <w:rsid w:val="00C8695B"/>
    <w:rsid w:val="00CA7F6A"/>
    <w:rsid w:val="00CB3E81"/>
    <w:rsid w:val="00CC7AE8"/>
    <w:rsid w:val="00CE573F"/>
    <w:rsid w:val="00D17DA8"/>
    <w:rsid w:val="00D279A4"/>
    <w:rsid w:val="00E34C99"/>
    <w:rsid w:val="00E823B4"/>
    <w:rsid w:val="00EC2379"/>
    <w:rsid w:val="00ED63C5"/>
    <w:rsid w:val="00F02C38"/>
    <w:rsid w:val="00F046C0"/>
    <w:rsid w:val="00F20E73"/>
    <w:rsid w:val="00F300B4"/>
    <w:rsid w:val="00F967FB"/>
    <w:rsid w:val="00FB58E0"/>
    <w:rsid w:val="00FC49AC"/>
    <w:rsid w:val="00FC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Arial" w:hAnsi="Arial"/>
      <w:sz w:val="21"/>
    </w:rPr>
  </w:style>
  <w:style w:type="character" w:customStyle="1" w:styleId="11">
    <w:name w:val="ハイパーリンク1"/>
    <w:rPr>
      <w:color w:val="0000FF"/>
      <w:u w:val="single" w:color="0000FF"/>
    </w:rPr>
  </w:style>
  <w:style w:type="character" w:styleId="a3">
    <w:name w:val="Hyperlink"/>
    <w:uiPriority w:val="99"/>
    <w:unhideWhenUsed/>
    <w:rsid w:val="0069372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E4131"/>
    <w:pPr>
      <w:ind w:leftChars="400" w:left="840"/>
    </w:pPr>
  </w:style>
  <w:style w:type="paragraph" w:styleId="a5">
    <w:name w:val="No Spacing"/>
    <w:uiPriority w:val="1"/>
    <w:qFormat/>
    <w:rsid w:val="00BE753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9D5A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5A31"/>
    <w:rPr>
      <w:rFonts w:ascii="Times New Roman" w:hAnsi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9D5A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5A31"/>
    <w:rPr>
      <w:rFonts w:ascii="Times New Roman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Arial" w:hAnsi="Arial"/>
      <w:sz w:val="21"/>
    </w:rPr>
  </w:style>
  <w:style w:type="character" w:customStyle="1" w:styleId="11">
    <w:name w:val="ハイパーリンク1"/>
    <w:rPr>
      <w:color w:val="0000FF"/>
      <w:u w:val="single" w:color="0000FF"/>
    </w:rPr>
  </w:style>
  <w:style w:type="character" w:styleId="a3">
    <w:name w:val="Hyperlink"/>
    <w:uiPriority w:val="99"/>
    <w:unhideWhenUsed/>
    <w:rsid w:val="0069372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E4131"/>
    <w:pPr>
      <w:ind w:leftChars="400" w:left="840"/>
    </w:pPr>
  </w:style>
  <w:style w:type="paragraph" w:styleId="a5">
    <w:name w:val="No Spacing"/>
    <w:uiPriority w:val="1"/>
    <w:qFormat/>
    <w:rsid w:val="00BE753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9D5A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5A31"/>
    <w:rPr>
      <w:rFonts w:ascii="Times New Roman" w:hAnsi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9D5A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5A31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ttatu-isc@rehab.g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912</Words>
  <Characters>246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NRCD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10</cp:revision>
  <cp:lastPrinted>2020-09-14T02:43:00Z</cp:lastPrinted>
  <dcterms:created xsi:type="dcterms:W3CDTF">2020-10-20T01:31:00Z</dcterms:created>
  <dcterms:modified xsi:type="dcterms:W3CDTF">2020-10-20T06:09:00Z</dcterms:modified>
</cp:coreProperties>
</file>