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58DE" w14:textId="5B6FCCCB" w:rsidR="00640E44" w:rsidRDefault="0058376C" w:rsidP="00F33A4B">
      <w:pPr>
        <w:jc w:val="center"/>
      </w:pPr>
      <w:r>
        <w:rPr>
          <w:rFonts w:hint="eastAsia"/>
        </w:rPr>
        <w:t>当センター病院リハビリテーション科芳賀医師の外来を受診された方へ</w:t>
      </w:r>
    </w:p>
    <w:p w14:paraId="796D3A5A" w14:textId="226430AF" w:rsidR="0058376C" w:rsidRDefault="0058376C" w:rsidP="00F33A4B">
      <w:pPr>
        <w:jc w:val="center"/>
      </w:pPr>
      <w:r>
        <w:rPr>
          <w:rFonts w:hint="eastAsia"/>
        </w:rPr>
        <w:t>～臨床データの研究利用に関する通知と拒否機会について（オプトアウト）～</w:t>
      </w:r>
    </w:p>
    <w:p w14:paraId="78AC76D2" w14:textId="0B5760E9" w:rsidR="0058376C" w:rsidRDefault="0058376C"/>
    <w:p w14:paraId="322D7F9F" w14:textId="22F95FCE" w:rsidR="0058376C" w:rsidRDefault="0058376C" w:rsidP="00CB1D87">
      <w:r>
        <w:rPr>
          <w:rFonts w:hint="eastAsia"/>
        </w:rPr>
        <w:t>研究課題名：</w:t>
      </w:r>
      <w:r w:rsidR="00CB1D87" w:rsidRPr="00CB1D87">
        <w:rPr>
          <w:rFonts w:hint="eastAsia"/>
        </w:rPr>
        <w:t>先天性四肢形成不全の思春期以降の障害像・生活実態と支援に関する研究</w:t>
      </w:r>
    </w:p>
    <w:p w14:paraId="1FD2BA20" w14:textId="57AC4051" w:rsidR="0058376C" w:rsidRDefault="0058376C">
      <w:r>
        <w:rPr>
          <w:rFonts w:hint="eastAsia"/>
        </w:rPr>
        <w:t>研究対象期間：令和３年８月１日～令和５年３月３１日</w:t>
      </w:r>
    </w:p>
    <w:p w14:paraId="062C44C3" w14:textId="77777777" w:rsidR="0058376C" w:rsidRDefault="0058376C"/>
    <w:p w14:paraId="28A329C3" w14:textId="1685F4E9" w:rsidR="0058376C" w:rsidRDefault="0058376C"/>
    <w:p w14:paraId="3EE5D050" w14:textId="4685A699" w:rsidR="0058376C" w:rsidRDefault="0058376C" w:rsidP="00C1386F">
      <w:pPr>
        <w:pStyle w:val="a3"/>
        <w:numPr>
          <w:ilvl w:val="0"/>
          <w:numId w:val="1"/>
        </w:numPr>
        <w:ind w:leftChars="0"/>
      </w:pPr>
      <w:r>
        <w:t>試料・情報の利用目的及び利用方法（他の機関へ提供される場合はその方法を含</w:t>
      </w:r>
      <w:r>
        <w:rPr>
          <w:rFonts w:hint="eastAsia"/>
        </w:rPr>
        <w:t>む。）</w:t>
      </w:r>
    </w:p>
    <w:p w14:paraId="55CE4EAB" w14:textId="49ECC701" w:rsidR="00C1386F" w:rsidRDefault="0001407E" w:rsidP="00C1386F">
      <w:pPr>
        <w:pStyle w:val="a3"/>
        <w:ind w:leftChars="0" w:left="360"/>
      </w:pPr>
      <w:r>
        <w:rPr>
          <w:rFonts w:hint="eastAsia"/>
        </w:rPr>
        <w:t xml:space="preserve">　</w:t>
      </w:r>
      <w:r w:rsidR="00CB1D87" w:rsidRPr="00CB1D87">
        <w:rPr>
          <w:rFonts w:hint="eastAsia"/>
        </w:rPr>
        <w:t>先天性四肢形成不全</w:t>
      </w:r>
      <w:r>
        <w:rPr>
          <w:rFonts w:hint="eastAsia"/>
        </w:rPr>
        <w:t>の患者さんの</w:t>
      </w:r>
      <w:r w:rsidR="00CB1D87">
        <w:rPr>
          <w:rFonts w:hint="eastAsia"/>
        </w:rPr>
        <w:t>思春期以降の生活や困りごと、またそれに対する支援</w:t>
      </w:r>
      <w:r>
        <w:rPr>
          <w:rFonts w:hint="eastAsia"/>
        </w:rPr>
        <w:t>を明らかにすることを目的として調査・分析を行います。</w:t>
      </w:r>
      <w:bookmarkStart w:id="0" w:name="_Hlk73645110"/>
      <w:r w:rsidR="00BA42A2">
        <w:rPr>
          <w:rFonts w:hint="eastAsia"/>
        </w:rPr>
        <w:t>得られた情報は同じような病気を診ている</w:t>
      </w:r>
      <w:r w:rsidR="002851D8">
        <w:rPr>
          <w:rFonts w:hint="eastAsia"/>
        </w:rPr>
        <w:t>共同研究施設</w:t>
      </w:r>
      <w:r w:rsidR="00BA42A2">
        <w:rPr>
          <w:rFonts w:hint="eastAsia"/>
        </w:rPr>
        <w:t>と共有して分析することがあります。</w:t>
      </w:r>
      <w:r>
        <w:rPr>
          <w:rFonts w:hint="eastAsia"/>
        </w:rPr>
        <w:t>得られた情報を学術集会・論文等を通じて発表、情報発信します。</w:t>
      </w:r>
      <w:bookmarkEnd w:id="0"/>
    </w:p>
    <w:p w14:paraId="4A345AA2" w14:textId="3E52A968" w:rsidR="0001407E" w:rsidRDefault="0001407E" w:rsidP="009371BD"/>
    <w:p w14:paraId="09F3561F" w14:textId="070B57AC" w:rsidR="00370CF6" w:rsidRDefault="0058376C" w:rsidP="00370CF6">
      <w:pPr>
        <w:pStyle w:val="a3"/>
        <w:numPr>
          <w:ilvl w:val="0"/>
          <w:numId w:val="1"/>
        </w:numPr>
        <w:ind w:leftChars="0"/>
      </w:pPr>
      <w:r>
        <w:t>利用し、又は提供する試料・情報の項目</w:t>
      </w:r>
    </w:p>
    <w:p w14:paraId="47906805" w14:textId="3275A368" w:rsidR="00370CF6" w:rsidRDefault="00370CF6" w:rsidP="00370CF6">
      <w:pPr>
        <w:pStyle w:val="a3"/>
        <w:ind w:leftChars="0" w:left="360"/>
      </w:pPr>
      <w:r>
        <w:rPr>
          <w:rFonts w:hint="eastAsia"/>
        </w:rPr>
        <w:t>試料：なし</w:t>
      </w:r>
    </w:p>
    <w:p w14:paraId="660A9250" w14:textId="42FB8BA3" w:rsidR="00370CF6" w:rsidRPr="00EF6E80" w:rsidRDefault="00370CF6" w:rsidP="00370CF6">
      <w:pPr>
        <w:pStyle w:val="a3"/>
        <w:ind w:leftChars="0" w:left="360"/>
      </w:pPr>
      <w:r>
        <w:rPr>
          <w:rFonts w:hint="eastAsia"/>
        </w:rPr>
        <w:t>情報：</w:t>
      </w:r>
      <w:r w:rsidR="00D26848">
        <w:rPr>
          <w:rFonts w:hint="eastAsia"/>
        </w:rPr>
        <w:t>国立障害者リハビリテーショ</w:t>
      </w:r>
      <w:r w:rsidR="00D26848" w:rsidRPr="00EF6E80">
        <w:rPr>
          <w:rFonts w:hint="eastAsia"/>
        </w:rPr>
        <w:t>ンセンター病院外来受診に関する</w:t>
      </w:r>
      <w:bookmarkStart w:id="1" w:name="_Hlk73698750"/>
      <w:r w:rsidR="00D26848" w:rsidRPr="00EF6E80">
        <w:rPr>
          <w:rFonts w:hint="eastAsia"/>
        </w:rPr>
        <w:t>記録、診察時に撮影した動画および静止画を用います。具体的には、性別、生年月、当院初診時の年齢（月齢）、居住地（都道府県まで）、その他診察で得た記録</w:t>
      </w:r>
      <w:r w:rsidR="00B07E90" w:rsidRPr="00EF6E80">
        <w:rPr>
          <w:rFonts w:ascii="ＤＦ平成明朝体W3" w:eastAsia="ＤＦ平成明朝体W3" w:hAnsi="ＤＦ平成明朝体W3" w:hint="eastAsia"/>
          <w:szCs w:val="21"/>
        </w:rPr>
        <w:t>（</w:t>
      </w:r>
      <w:r w:rsidR="00B07E90" w:rsidRPr="00EF6E80">
        <w:rPr>
          <w:rFonts w:asciiTheme="minorEastAsia" w:hAnsiTheme="minorEastAsia" w:hint="eastAsia"/>
          <w:szCs w:val="21"/>
        </w:rPr>
        <w:t>身体所見、就学・就労状況、日常生活の様子など</w:t>
      </w:r>
      <w:r w:rsidR="00B07E90" w:rsidRPr="00EF6E80">
        <w:rPr>
          <w:rFonts w:ascii="ＤＦ平成明朝体W3" w:eastAsia="ＤＦ平成明朝体W3" w:hAnsi="ＤＦ平成明朝体W3"/>
          <w:szCs w:val="21"/>
        </w:rPr>
        <w:t>）</w:t>
      </w:r>
      <w:r w:rsidR="00D26848" w:rsidRPr="00EF6E80">
        <w:rPr>
          <w:rFonts w:hint="eastAsia"/>
        </w:rPr>
        <w:t>や検査結果（レントゲン等の画像</w:t>
      </w:r>
      <w:r w:rsidR="00B07E90" w:rsidRPr="00EF6E80">
        <w:rPr>
          <w:rFonts w:hint="eastAsia"/>
        </w:rPr>
        <w:t>、日常生活の様子や生活の質に関する評価など</w:t>
      </w:r>
      <w:r w:rsidR="00D26848" w:rsidRPr="00EF6E80">
        <w:rPr>
          <w:rFonts w:hint="eastAsia"/>
        </w:rPr>
        <w:t>）、を用います。</w:t>
      </w:r>
      <w:bookmarkEnd w:id="1"/>
    </w:p>
    <w:p w14:paraId="1050CF6B" w14:textId="77777777" w:rsidR="00C1386F" w:rsidRPr="00EF6E80" w:rsidRDefault="00C1386F" w:rsidP="0058376C"/>
    <w:p w14:paraId="645E5BB0" w14:textId="4A192521" w:rsidR="0001362B" w:rsidRPr="00EF6E80" w:rsidRDefault="0001362B" w:rsidP="0001362B">
      <w:pPr>
        <w:pStyle w:val="a3"/>
        <w:numPr>
          <w:ilvl w:val="0"/>
          <w:numId w:val="1"/>
        </w:numPr>
        <w:ind w:leftChars="0"/>
      </w:pPr>
      <w:r w:rsidRPr="00EF6E80">
        <w:rPr>
          <w:rFonts w:hint="eastAsia"/>
        </w:rPr>
        <w:t>情報公開の方法</w:t>
      </w:r>
    </w:p>
    <w:p w14:paraId="12F066D3" w14:textId="77777777" w:rsidR="0001362B" w:rsidRPr="00EF6E80" w:rsidRDefault="0001362B" w:rsidP="0001362B">
      <w:pPr>
        <w:pStyle w:val="a3"/>
        <w:ind w:leftChars="0" w:left="360"/>
      </w:pPr>
      <w:r w:rsidRPr="00EF6E80">
        <w:rPr>
          <w:rFonts w:hint="eastAsia"/>
        </w:rPr>
        <w:t xml:space="preserve">　本研究により得られた結果は、個人の情報が特定されない形で、国内および国外における医学・障害福祉系の学術集会・和文または英文論文等を通じて発表します。</w:t>
      </w:r>
    </w:p>
    <w:p w14:paraId="79880AD8" w14:textId="05FD7A48" w:rsidR="0001362B" w:rsidRDefault="0001362B" w:rsidP="0001362B"/>
    <w:p w14:paraId="0350391F" w14:textId="5531FB71" w:rsidR="00FC21AB" w:rsidRDefault="00FC21AB" w:rsidP="00FC21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情報を</w:t>
      </w:r>
      <w:r w:rsidR="0058376C">
        <w:t>利用する者の範囲</w:t>
      </w:r>
      <w:r>
        <w:rPr>
          <w:rFonts w:hint="eastAsia"/>
        </w:rPr>
        <w:t>（共同研究施設等）</w:t>
      </w:r>
    </w:p>
    <w:p w14:paraId="74949620" w14:textId="26C5F50F" w:rsidR="00FC21AB" w:rsidRDefault="00FC21AB" w:rsidP="00FC21AB">
      <w:pPr>
        <w:pStyle w:val="a3"/>
        <w:ind w:leftChars="0" w:left="360"/>
      </w:pPr>
      <w:bookmarkStart w:id="2" w:name="_Hlk73698324"/>
      <w:r>
        <w:rPr>
          <w:rFonts w:hint="eastAsia"/>
        </w:rPr>
        <w:t>・国立障害者リハビリテーションセンター</w:t>
      </w:r>
      <w:r w:rsidR="00450E9E">
        <w:tab/>
      </w:r>
      <w:r w:rsidR="006847FB">
        <w:rPr>
          <w:rFonts w:hint="eastAsia"/>
        </w:rPr>
        <w:t>（責任者：芳賀信彦）</w:t>
      </w:r>
    </w:p>
    <w:p w14:paraId="72923A7F" w14:textId="77777777" w:rsidR="00070A50" w:rsidRDefault="00FC21AB" w:rsidP="00070A50">
      <w:pPr>
        <w:pStyle w:val="a3"/>
        <w:ind w:leftChars="0" w:left="360"/>
      </w:pPr>
      <w:r>
        <w:rPr>
          <w:rFonts w:hint="eastAsia"/>
        </w:rPr>
        <w:t>・東京大学医学部附属病院</w:t>
      </w:r>
      <w:r w:rsidR="006847FB">
        <w:tab/>
      </w:r>
      <w:r w:rsidR="006847FB">
        <w:tab/>
      </w:r>
      <w:r w:rsidR="00450E9E">
        <w:rPr>
          <w:rFonts w:hint="eastAsia"/>
        </w:rPr>
        <w:t xml:space="preserve">　</w:t>
      </w:r>
      <w:r w:rsidR="00450E9E">
        <w:tab/>
      </w:r>
      <w:r w:rsidR="006847FB">
        <w:rPr>
          <w:rFonts w:hint="eastAsia"/>
        </w:rPr>
        <w:t>（責任者：緒方</w:t>
      </w:r>
      <w:r w:rsidR="00450E9E">
        <w:rPr>
          <w:rFonts w:hint="eastAsia"/>
        </w:rPr>
        <w:t xml:space="preserve">　</w:t>
      </w:r>
      <w:r w:rsidR="006847FB">
        <w:rPr>
          <w:rFonts w:hint="eastAsia"/>
        </w:rPr>
        <w:t>徹）</w:t>
      </w:r>
    </w:p>
    <w:p w14:paraId="75077821" w14:textId="3759294D" w:rsidR="00CB1D87" w:rsidRPr="00CB1D87" w:rsidRDefault="00CB1D87" w:rsidP="00070A50">
      <w:pPr>
        <w:pStyle w:val="a3"/>
        <w:ind w:leftChars="0" w:left="360"/>
      </w:pPr>
      <w:r>
        <w:rPr>
          <w:rFonts w:hint="eastAsia"/>
        </w:rPr>
        <w:t>・</w:t>
      </w:r>
      <w:r w:rsidRPr="00A66552">
        <w:rPr>
          <w:rFonts w:hint="eastAsia"/>
        </w:rPr>
        <w:t>国立国際医療研究センター病院</w:t>
      </w:r>
      <w:r>
        <w:tab/>
      </w:r>
      <w:r>
        <w:tab/>
      </w:r>
      <w:r>
        <w:rPr>
          <w:rFonts w:hint="eastAsia"/>
        </w:rPr>
        <w:t>（責任者：藤谷順子）</w:t>
      </w:r>
    </w:p>
    <w:p w14:paraId="1688A12A" w14:textId="498DD0F6" w:rsidR="00FC21AB" w:rsidRDefault="00FC21AB" w:rsidP="00FC21AB">
      <w:pPr>
        <w:pStyle w:val="a3"/>
        <w:ind w:leftChars="0" w:left="360"/>
      </w:pPr>
      <w:r>
        <w:rPr>
          <w:rFonts w:hint="eastAsia"/>
        </w:rPr>
        <w:t>・心身障害児総合医療療育センター</w:t>
      </w:r>
      <w:r w:rsidR="00450E9E">
        <w:tab/>
      </w:r>
      <w:r w:rsidR="00450E9E">
        <w:tab/>
      </w:r>
      <w:r w:rsidR="00450E9E">
        <w:rPr>
          <w:rFonts w:hint="eastAsia"/>
        </w:rPr>
        <w:t>（責任者：小崎慶介）</w:t>
      </w:r>
    </w:p>
    <w:bookmarkEnd w:id="2"/>
    <w:p w14:paraId="469B1EE7" w14:textId="2DF69552" w:rsidR="00FC21AB" w:rsidRDefault="00FC21AB" w:rsidP="00FC21AB">
      <w:pPr>
        <w:pStyle w:val="a3"/>
        <w:ind w:leftChars="0" w:left="360"/>
      </w:pPr>
      <w:r>
        <w:rPr>
          <w:rFonts w:hint="eastAsia"/>
        </w:rPr>
        <w:t>（</w:t>
      </w:r>
      <w:bookmarkStart w:id="3" w:name="_Hlk73699367"/>
      <w:r>
        <w:rPr>
          <w:rFonts w:hint="eastAsia"/>
        </w:rPr>
        <w:t>情報は匿名化され、個人を特定できない情報として利用されます。また画像の公表に際しては、画像処理を施して個人が特定できないようにします</w:t>
      </w:r>
      <w:r w:rsidR="0013534C">
        <w:rPr>
          <w:rFonts w:hint="eastAsia"/>
        </w:rPr>
        <w:t>。国立障害者リハビリテーションセンター以外の共同研究施設に情報を提供する場合は、あらかじめ匿名化を行った後に提供します。</w:t>
      </w:r>
      <w:bookmarkEnd w:id="3"/>
      <w:r>
        <w:rPr>
          <w:rFonts w:hint="eastAsia"/>
        </w:rPr>
        <w:t>）</w:t>
      </w:r>
    </w:p>
    <w:p w14:paraId="4656ED46" w14:textId="77777777" w:rsidR="00C1386F" w:rsidRDefault="00C1386F" w:rsidP="00C1386F">
      <w:pPr>
        <w:pStyle w:val="a3"/>
      </w:pPr>
    </w:p>
    <w:p w14:paraId="1FDD7195" w14:textId="28F91DF0" w:rsidR="00FC21AB" w:rsidRDefault="0058376C" w:rsidP="00FC21AB">
      <w:pPr>
        <w:pStyle w:val="a3"/>
        <w:numPr>
          <w:ilvl w:val="0"/>
          <w:numId w:val="1"/>
        </w:numPr>
        <w:ind w:leftChars="0"/>
      </w:pPr>
      <w:r>
        <w:t>情報の管理について責任を有する者</w:t>
      </w:r>
      <w:r w:rsidR="00FC21AB">
        <w:rPr>
          <w:rFonts w:hint="eastAsia"/>
        </w:rPr>
        <w:t>（研究責任者）</w:t>
      </w:r>
    </w:p>
    <w:p w14:paraId="41A65201" w14:textId="77777777" w:rsidR="00A82FD3" w:rsidRDefault="00A82FD3" w:rsidP="00A82FD3">
      <w:pPr>
        <w:ind w:left="360"/>
      </w:pPr>
      <w:r>
        <w:rPr>
          <w:rFonts w:hint="eastAsia"/>
        </w:rPr>
        <w:lastRenderedPageBreak/>
        <w:t>国立障害者リハビリテーションセンター</w:t>
      </w:r>
    </w:p>
    <w:p w14:paraId="3DA13852" w14:textId="24A4D418" w:rsidR="00C1386F" w:rsidRDefault="00A82FD3" w:rsidP="00A82FD3">
      <w:pPr>
        <w:ind w:left="360"/>
      </w:pPr>
      <w:r>
        <w:rPr>
          <w:rFonts w:hint="eastAsia"/>
        </w:rPr>
        <w:t>自立支援局　芳賀信彦</w:t>
      </w:r>
    </w:p>
    <w:p w14:paraId="4F0A34AA" w14:textId="77777777" w:rsidR="00A82FD3" w:rsidRDefault="00A82FD3" w:rsidP="00C1386F"/>
    <w:p w14:paraId="58C3F411" w14:textId="08F403BD" w:rsidR="00FC21AB" w:rsidRDefault="00FC21AB" w:rsidP="00FC21AB">
      <w:pPr>
        <w:pStyle w:val="a3"/>
        <w:numPr>
          <w:ilvl w:val="0"/>
          <w:numId w:val="1"/>
        </w:numPr>
        <w:ind w:leftChars="0"/>
      </w:pPr>
      <w:r w:rsidRPr="00FC21AB">
        <w:t>情報の利用の拒否について</w:t>
      </w:r>
    </w:p>
    <w:p w14:paraId="4FB8DEEF" w14:textId="63A7B5C3" w:rsidR="00FC21AB" w:rsidRDefault="00FC21AB" w:rsidP="00FC21AB">
      <w:pPr>
        <w:pStyle w:val="a3"/>
        <w:ind w:leftChars="0" w:left="360" w:firstLineChars="100" w:firstLine="210"/>
      </w:pPr>
      <w:r>
        <w:rPr>
          <w:rFonts w:hint="eastAsia"/>
        </w:rPr>
        <w:t>本件に関し、受診者（１６～１９歳の場合は本人または保護者）は「②利用</w:t>
      </w:r>
      <w:r w:rsidRPr="00FC21AB">
        <w:rPr>
          <w:rFonts w:hint="eastAsia"/>
        </w:rPr>
        <w:t>し、又は提供する試料・情報の項目</w:t>
      </w:r>
      <w:r>
        <w:rPr>
          <w:rFonts w:hint="eastAsia"/>
        </w:rPr>
        <w:t>」に記載した資料・情報の研究への利用を拒否することができます。それにより受診者が</w:t>
      </w:r>
      <w:r w:rsidRPr="00EF6E80">
        <w:rPr>
          <w:rFonts w:hint="eastAsia"/>
        </w:rPr>
        <w:t>診療等に</w:t>
      </w:r>
      <w:r w:rsidR="00F11B33" w:rsidRPr="00EF6E80">
        <w:rPr>
          <w:rFonts w:hint="eastAsia"/>
        </w:rPr>
        <w:t>おいて</w:t>
      </w:r>
      <w:r w:rsidRPr="00EF6E80">
        <w:rPr>
          <w:rFonts w:hint="eastAsia"/>
        </w:rPr>
        <w:t>不利益</w:t>
      </w:r>
      <w:r>
        <w:rPr>
          <w:rFonts w:hint="eastAsia"/>
        </w:rPr>
        <w:t>を受けることはありません。</w:t>
      </w:r>
    </w:p>
    <w:p w14:paraId="07F4F1C5" w14:textId="3BE6449D" w:rsidR="0058376C" w:rsidRPr="00FC21AB" w:rsidRDefault="00FC21AB" w:rsidP="00FC21AB">
      <w:pPr>
        <w:pStyle w:val="a3"/>
        <w:ind w:leftChars="0" w:left="360" w:firstLineChars="100" w:firstLine="210"/>
      </w:pPr>
      <w:r>
        <w:rPr>
          <w:rFonts w:hint="eastAsia"/>
        </w:rPr>
        <w:t>なお当研究の成果を発表した後は、利用の拒否の連絡を頂いても、研究の対象データから削除できない可能性があります。</w:t>
      </w:r>
    </w:p>
    <w:p w14:paraId="23BFA6F2" w14:textId="77777777" w:rsidR="007048A0" w:rsidRDefault="007048A0" w:rsidP="0058376C"/>
    <w:p w14:paraId="040AFA9D" w14:textId="133E6700" w:rsidR="007048A0" w:rsidRDefault="007048A0" w:rsidP="007048A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情報の利用の拒否についての連絡及び問い合わせ先</w:t>
      </w:r>
    </w:p>
    <w:p w14:paraId="13FD293B" w14:textId="77777777" w:rsidR="00EA20C9" w:rsidRDefault="00EA20C9" w:rsidP="00EA20C9">
      <w:pPr>
        <w:pStyle w:val="a3"/>
        <w:ind w:leftChars="0" w:left="360"/>
      </w:pPr>
      <w:bookmarkStart w:id="4" w:name="_Hlk73699562"/>
      <w:r>
        <w:rPr>
          <w:rFonts w:hint="eastAsia"/>
        </w:rPr>
        <w:t>国立障害者リハビリテーションセンター</w:t>
      </w:r>
    </w:p>
    <w:p w14:paraId="2E9C5AFA" w14:textId="644AC279" w:rsidR="00EA20C9" w:rsidRDefault="00EA20C9" w:rsidP="00EA20C9">
      <w:pPr>
        <w:pStyle w:val="a3"/>
        <w:ind w:leftChars="0" w:left="360"/>
      </w:pPr>
      <w:r>
        <w:rPr>
          <w:rFonts w:hint="eastAsia"/>
        </w:rPr>
        <w:t>自立支援局　芳賀信彦</w:t>
      </w:r>
    </w:p>
    <w:p w14:paraId="231383CF" w14:textId="1F324EFA" w:rsidR="00EA20C9" w:rsidRDefault="00EA20C9" w:rsidP="00EA20C9">
      <w:pPr>
        <w:pStyle w:val="a3"/>
        <w:ind w:leftChars="0" w:left="360"/>
      </w:pPr>
      <w:r w:rsidRPr="00EA20C9">
        <w:t xml:space="preserve">TEL: 04-2995-3100（内線 </w:t>
      </w:r>
      <w:r w:rsidR="00FC21AB">
        <w:t>2010</w:t>
      </w:r>
      <w:r w:rsidRPr="00EA20C9">
        <w:t>）</w:t>
      </w:r>
    </w:p>
    <w:p w14:paraId="680C8A42" w14:textId="0A93362E" w:rsidR="00FC21AB" w:rsidRPr="00EA20C9" w:rsidRDefault="00FC21AB" w:rsidP="00EA20C9">
      <w:pPr>
        <w:pStyle w:val="a3"/>
        <w:ind w:leftChars="0" w:left="360"/>
      </w:pPr>
      <w:r w:rsidRPr="00FC21AB">
        <w:t xml:space="preserve">Eメール: </w:t>
      </w:r>
      <w:r>
        <w:t>haga-nobuhiko</w:t>
      </w:r>
      <w:r w:rsidRPr="00FC21AB">
        <w:t>@</w:t>
      </w:r>
      <w:r>
        <w:t>rehab</w:t>
      </w:r>
      <w:r w:rsidRPr="00FC21AB">
        <w:t>.go.jp</w:t>
      </w:r>
    </w:p>
    <w:bookmarkEnd w:id="4"/>
    <w:p w14:paraId="01DAA418" w14:textId="77777777" w:rsidR="007048A0" w:rsidRDefault="007048A0" w:rsidP="007048A0">
      <w:pPr>
        <w:pStyle w:val="a3"/>
        <w:ind w:leftChars="0" w:left="360"/>
      </w:pPr>
    </w:p>
    <w:p w14:paraId="148FB58C" w14:textId="39C295C5" w:rsidR="003D48DF" w:rsidRDefault="003D48DF" w:rsidP="003D48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個人情報の取り扱いに関する疑義・苦情等の申し出先</w:t>
      </w:r>
    </w:p>
    <w:p w14:paraId="68346D16" w14:textId="77777777" w:rsidR="003D48DF" w:rsidRDefault="003D48DF" w:rsidP="003D48DF">
      <w:pPr>
        <w:pStyle w:val="a3"/>
        <w:ind w:leftChars="0" w:left="360"/>
      </w:pPr>
      <w:r>
        <w:rPr>
          <w:rFonts w:hint="eastAsia"/>
        </w:rPr>
        <w:t>国立障害者リハビリテーションセンター</w:t>
      </w:r>
    </w:p>
    <w:p w14:paraId="3E49CBCB" w14:textId="77777777" w:rsidR="003D48DF" w:rsidRDefault="003D48DF" w:rsidP="003D48DF">
      <w:pPr>
        <w:pStyle w:val="a3"/>
        <w:ind w:leftChars="0" w:left="360"/>
      </w:pPr>
      <w:r>
        <w:rPr>
          <w:rFonts w:hint="eastAsia"/>
        </w:rPr>
        <w:t>企画・情報部企画課長　佐々木　薫</w:t>
      </w:r>
    </w:p>
    <w:p w14:paraId="301C0CAE" w14:textId="77777777" w:rsidR="003D48DF" w:rsidRDefault="003D48DF" w:rsidP="003D48DF">
      <w:pPr>
        <w:pStyle w:val="a3"/>
        <w:ind w:leftChars="0" w:left="360"/>
      </w:pPr>
      <w:r>
        <w:rPr>
          <w:rFonts w:hint="eastAsia"/>
        </w:rPr>
        <w:t>〒</w:t>
      </w:r>
      <w:r>
        <w:t>359-8555 埼玉県所沢市並木4-1</w:t>
      </w:r>
    </w:p>
    <w:p w14:paraId="3F1F3232" w14:textId="77777777" w:rsidR="003D48DF" w:rsidRDefault="003D48DF" w:rsidP="003D48DF">
      <w:pPr>
        <w:pStyle w:val="a3"/>
        <w:ind w:leftChars="0" w:left="360"/>
      </w:pPr>
      <w:r>
        <w:t>TEL: 04-2995-3100（内線 2140）、FAX: 04-2995-3661</w:t>
      </w:r>
    </w:p>
    <w:p w14:paraId="2AD590D7" w14:textId="7BE84FE8" w:rsidR="003D48DF" w:rsidRPr="00EF6E80" w:rsidRDefault="003D48DF" w:rsidP="003D48DF">
      <w:pPr>
        <w:pStyle w:val="a3"/>
        <w:ind w:leftChars="0" w:left="360"/>
      </w:pPr>
      <w:r w:rsidRPr="00EF6E80">
        <w:t>Eメール: kikakurinnri@mhlw.go.jp</w:t>
      </w:r>
    </w:p>
    <w:p w14:paraId="6D43CB67" w14:textId="77777777" w:rsidR="003D48DF" w:rsidRPr="00EF6E80" w:rsidRDefault="003D48DF" w:rsidP="003D48DF">
      <w:pPr>
        <w:pStyle w:val="a3"/>
        <w:ind w:leftChars="0" w:left="360"/>
      </w:pPr>
    </w:p>
    <w:p w14:paraId="32C02300" w14:textId="77777777" w:rsidR="003D48DF" w:rsidRPr="00EF6E80" w:rsidRDefault="003D48DF" w:rsidP="003D48DF">
      <w:pPr>
        <w:pStyle w:val="a3"/>
        <w:numPr>
          <w:ilvl w:val="0"/>
          <w:numId w:val="1"/>
        </w:numPr>
        <w:ind w:leftChars="0"/>
      </w:pPr>
      <w:r w:rsidRPr="00EF6E80">
        <w:rPr>
          <w:rFonts w:hint="eastAsia"/>
        </w:rPr>
        <w:t>その他</w:t>
      </w:r>
    </w:p>
    <w:p w14:paraId="100B7DE3" w14:textId="77777777" w:rsidR="003D48DF" w:rsidRPr="00EF6E80" w:rsidRDefault="003D48DF" w:rsidP="003D48DF">
      <w:pPr>
        <w:ind w:left="420"/>
      </w:pPr>
      <w:r w:rsidRPr="00EF6E80">
        <w:rPr>
          <w:rFonts w:hint="eastAsia"/>
        </w:rPr>
        <w:t xml:space="preserve">　本研究は、国立障害者リハビリテーションセンター総長および倫理審査委員会の許可を受けて行っています。研究の詳細な内容は、他の研究対象者等の個人情報等の支障がない範囲内で、研究責任者に連絡いただければ閲覧することができます。</w:t>
      </w:r>
    </w:p>
    <w:p w14:paraId="23E91A80" w14:textId="3928C9E6" w:rsidR="003D48DF" w:rsidRPr="00EF6E80" w:rsidRDefault="003D48DF" w:rsidP="003D48DF">
      <w:pPr>
        <w:ind w:left="420"/>
      </w:pPr>
      <w:r w:rsidRPr="00EF6E80">
        <w:rPr>
          <w:rFonts w:hint="eastAsia"/>
        </w:rPr>
        <w:t xml:space="preserve">　本研究にかかる経費は、国立障害者リハビリテーションセンター庁費および厚生労働行政推進調査事業費・医薬品・医療機器等レギュラトリーサイエンス政策研究事業</w:t>
      </w:r>
      <w:r w:rsidR="00056499" w:rsidRPr="00EF6E80">
        <w:rPr>
          <w:rFonts w:ascii="ＭＳ 明朝" w:hAnsi="ＭＳ 明朝" w:cs="ＭＳゴシック" w:hint="eastAsia"/>
          <w:kern w:val="0"/>
          <w:sz w:val="20"/>
          <w:szCs w:val="20"/>
        </w:rPr>
        <w:t>「サリドマイド胎芽症患者の健康、生活実態の把握及び支援基盤の構築」（研究代表者：国立国際医療研究センター田辺晶代、</w:t>
      </w:r>
      <w:r w:rsidR="00056499" w:rsidRPr="00EF6E80">
        <w:rPr>
          <w:rFonts w:ascii="ＭＳ 明朝" w:hAnsi="ＭＳ 明朝" w:cs="ＭＳゴシック" w:hint="eastAsia"/>
          <w:kern w:val="0"/>
          <w:sz w:val="20"/>
          <w:szCs w:val="20"/>
        </w:rPr>
        <w:t>2020</w:t>
      </w:r>
      <w:r w:rsidR="00056499" w:rsidRPr="00EF6E80">
        <w:rPr>
          <w:rFonts w:ascii="ＭＳ 明朝" w:hAnsi="ＭＳ 明朝" w:cs="ＭＳゴシック" w:hint="eastAsia"/>
          <w:kern w:val="0"/>
          <w:sz w:val="20"/>
          <w:szCs w:val="20"/>
        </w:rPr>
        <w:t>～</w:t>
      </w:r>
      <w:r w:rsidR="00056499" w:rsidRPr="00EF6E80">
        <w:rPr>
          <w:rFonts w:ascii="ＭＳ 明朝" w:hAnsi="ＭＳ 明朝" w:cs="ＭＳゴシック" w:hint="eastAsia"/>
          <w:kern w:val="0"/>
          <w:sz w:val="20"/>
          <w:szCs w:val="20"/>
        </w:rPr>
        <w:t>2022</w:t>
      </w:r>
      <w:r w:rsidR="00056499" w:rsidRPr="00EF6E80">
        <w:rPr>
          <w:rFonts w:ascii="ＭＳ 明朝" w:hAnsi="ＭＳ 明朝" w:cs="ＭＳゴシック" w:hint="eastAsia"/>
          <w:kern w:val="0"/>
          <w:sz w:val="20"/>
          <w:szCs w:val="20"/>
        </w:rPr>
        <w:t>年度）</w:t>
      </w:r>
      <w:r w:rsidRPr="00EF6E80">
        <w:rPr>
          <w:rFonts w:hint="eastAsia"/>
        </w:rPr>
        <w:t>より支出し、本研究に関わる利益相反はありません。</w:t>
      </w:r>
    </w:p>
    <w:p w14:paraId="40AA5A58" w14:textId="77777777" w:rsidR="003D48DF" w:rsidRPr="00EF6E80" w:rsidRDefault="003D48DF" w:rsidP="003D48DF">
      <w:pPr>
        <w:ind w:left="420"/>
      </w:pPr>
    </w:p>
    <w:p w14:paraId="452EE2D0" w14:textId="77777777" w:rsidR="003D48DF" w:rsidRPr="00EF6E80" w:rsidRDefault="003D48DF" w:rsidP="00E753C7">
      <w:pPr>
        <w:pStyle w:val="a3"/>
        <w:ind w:leftChars="0" w:left="360"/>
      </w:pPr>
    </w:p>
    <w:sectPr w:rsidR="003D48DF" w:rsidRPr="00EF6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91A" w14:textId="77777777" w:rsidR="00E800C6" w:rsidRDefault="00E800C6" w:rsidP="009433A5">
      <w:r>
        <w:separator/>
      </w:r>
    </w:p>
  </w:endnote>
  <w:endnote w:type="continuationSeparator" w:id="0">
    <w:p w14:paraId="4BBD9047" w14:textId="77777777" w:rsidR="00E800C6" w:rsidRDefault="00E800C6" w:rsidP="0094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6C6E" w14:textId="77777777" w:rsidR="00E800C6" w:rsidRDefault="00E800C6" w:rsidP="009433A5">
      <w:r>
        <w:separator/>
      </w:r>
    </w:p>
  </w:footnote>
  <w:footnote w:type="continuationSeparator" w:id="0">
    <w:p w14:paraId="0CDE4BFB" w14:textId="77777777" w:rsidR="00E800C6" w:rsidRDefault="00E800C6" w:rsidP="0094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1CC8"/>
    <w:multiLevelType w:val="hybridMultilevel"/>
    <w:tmpl w:val="90AA6F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54A38"/>
    <w:multiLevelType w:val="hybridMultilevel"/>
    <w:tmpl w:val="59021DA6"/>
    <w:lvl w:ilvl="0" w:tplc="C8BA1E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D212F"/>
    <w:multiLevelType w:val="hybridMultilevel"/>
    <w:tmpl w:val="6D7A3D60"/>
    <w:lvl w:ilvl="0" w:tplc="AB160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1B03D2"/>
    <w:multiLevelType w:val="hybridMultilevel"/>
    <w:tmpl w:val="715AE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6C"/>
    <w:rsid w:val="0001362B"/>
    <w:rsid w:val="0001407E"/>
    <w:rsid w:val="00056499"/>
    <w:rsid w:val="00070A50"/>
    <w:rsid w:val="0013534C"/>
    <w:rsid w:val="00140A43"/>
    <w:rsid w:val="001578F4"/>
    <w:rsid w:val="002851D8"/>
    <w:rsid w:val="00303FF1"/>
    <w:rsid w:val="00370CF6"/>
    <w:rsid w:val="003D48DF"/>
    <w:rsid w:val="00444D13"/>
    <w:rsid w:val="00450E9E"/>
    <w:rsid w:val="004C41A1"/>
    <w:rsid w:val="004C7866"/>
    <w:rsid w:val="0058376C"/>
    <w:rsid w:val="0065720E"/>
    <w:rsid w:val="006847FB"/>
    <w:rsid w:val="007048A0"/>
    <w:rsid w:val="007601D9"/>
    <w:rsid w:val="007B4052"/>
    <w:rsid w:val="009371BD"/>
    <w:rsid w:val="009433A5"/>
    <w:rsid w:val="00A82FD3"/>
    <w:rsid w:val="00B07E90"/>
    <w:rsid w:val="00B10840"/>
    <w:rsid w:val="00B76395"/>
    <w:rsid w:val="00BA42A2"/>
    <w:rsid w:val="00C07BB5"/>
    <w:rsid w:val="00C1386F"/>
    <w:rsid w:val="00CB1D87"/>
    <w:rsid w:val="00D12290"/>
    <w:rsid w:val="00D26848"/>
    <w:rsid w:val="00E456B5"/>
    <w:rsid w:val="00E753C7"/>
    <w:rsid w:val="00E800C6"/>
    <w:rsid w:val="00EA20C9"/>
    <w:rsid w:val="00EF6E80"/>
    <w:rsid w:val="00F11B33"/>
    <w:rsid w:val="00F33A4B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0F1BD"/>
  <w15:chartTrackingRefBased/>
  <w15:docId w15:val="{4881A52C-6B2F-4487-90F0-00AF660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3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3A5"/>
  </w:style>
  <w:style w:type="paragraph" w:styleId="a6">
    <w:name w:val="footer"/>
    <w:basedOn w:val="a"/>
    <w:link w:val="a7"/>
    <w:uiPriority w:val="99"/>
    <w:unhideWhenUsed/>
    <w:rsid w:val="00943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3A5"/>
  </w:style>
  <w:style w:type="character" w:styleId="a8">
    <w:name w:val="Hyperlink"/>
    <w:basedOn w:val="a0"/>
    <w:uiPriority w:val="99"/>
    <w:unhideWhenUsed/>
    <w:rsid w:val="0001362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信彦 芳賀</dc:creator>
  <cp:keywords/>
  <dc:description/>
  <cp:lastModifiedBy>信彦 芳賀</cp:lastModifiedBy>
  <cp:revision>3</cp:revision>
  <dcterms:created xsi:type="dcterms:W3CDTF">2021-08-30T02:37:00Z</dcterms:created>
  <dcterms:modified xsi:type="dcterms:W3CDTF">2021-08-30T02:41:00Z</dcterms:modified>
</cp:coreProperties>
</file>